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63" w:rsidRPr="007E3C95" w:rsidRDefault="00290E63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290E63" w:rsidRPr="007E3C95" w:rsidRDefault="00290E63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290E63" w:rsidRDefault="00290E63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 w:rsidRPr="007E04CE">
        <w:rPr>
          <w:rFonts w:ascii="Times New Roman" w:hAnsi="Times New Roman"/>
          <w:sz w:val="24"/>
          <w:szCs w:val="24"/>
        </w:rPr>
        <w:t>ЭКОЛОГИЧЕСКАЯ ОЦЕНКА ПРОЕКТНЫХ РЕШЕНИЙ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290E63" w:rsidRPr="007E3C95" w:rsidRDefault="00290E63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290E63" w:rsidRPr="007E3C95" w:rsidRDefault="00290E63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.01 «Строительство»</w:t>
      </w:r>
    </w:p>
    <w:p w:rsidR="00290E63" w:rsidRPr="007E3C95" w:rsidRDefault="00290E63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магистр</w:t>
      </w:r>
    </w:p>
    <w:p w:rsidR="00290E63" w:rsidRPr="007E3C95" w:rsidRDefault="00290E63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/>
          <w:sz w:val="24"/>
          <w:szCs w:val="24"/>
        </w:rPr>
        <w:t xml:space="preserve"> – «</w:t>
      </w:r>
      <w:r w:rsidRPr="00751291">
        <w:rPr>
          <w:rFonts w:ascii="Times New Roman" w:hAnsi="Times New Roman"/>
          <w:sz w:val="24"/>
          <w:szCs w:val="24"/>
        </w:rPr>
        <w:t>Организация строительства высокоскоростных железнодорожных магистралей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0E63" w:rsidRPr="007E3C95" w:rsidRDefault="00290E63" w:rsidP="006D18A2">
      <w:pPr>
        <w:contextualSpacing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>Дисциплина «Экологическая оценка проектных решений» (Б1.В.ДВ.4-1) относится к вариативной части и является дисциплиной по выбору обучающегося.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90E63" w:rsidRPr="006D18A2" w:rsidRDefault="00290E63" w:rsidP="006D18A2">
      <w:pPr>
        <w:contextualSpacing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 xml:space="preserve">Целью изучения дисциплины «Экологическая оценка проектных решений» является получение </w:t>
      </w:r>
      <w:proofErr w:type="gramStart"/>
      <w:r w:rsidRPr="006D18A2">
        <w:rPr>
          <w:rFonts w:ascii="Times New Roman" w:hAnsi="Times New Roman"/>
          <w:sz w:val="24"/>
          <w:szCs w:val="24"/>
        </w:rPr>
        <w:t>обучающимися  представление</w:t>
      </w:r>
      <w:proofErr w:type="gramEnd"/>
      <w:r w:rsidRPr="006D18A2">
        <w:rPr>
          <w:rFonts w:ascii="Times New Roman" w:hAnsi="Times New Roman"/>
          <w:sz w:val="24"/>
          <w:szCs w:val="24"/>
        </w:rPr>
        <w:t xml:space="preserve"> о составе, содержании и порядке разработки раздела «Мероприятия по охране окружающей среды» проекта строительства новых железнодорожных линий.</w:t>
      </w:r>
    </w:p>
    <w:p w:rsidR="00290E63" w:rsidRPr="006D18A2" w:rsidRDefault="00290E63" w:rsidP="006D18A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290E63" w:rsidRPr="006D18A2" w:rsidRDefault="00290E63" w:rsidP="006D18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>изучение экологических требований к проектам железных дорог и объектов железнодорожного транспорта;</w:t>
      </w:r>
    </w:p>
    <w:p w:rsidR="00290E63" w:rsidRPr="006D18A2" w:rsidRDefault="00290E63" w:rsidP="006D18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>изучение правовых и нормативно-технических документов в области охраны природы;</w:t>
      </w:r>
    </w:p>
    <w:p w:rsidR="00290E63" w:rsidRPr="006D18A2" w:rsidRDefault="00290E63" w:rsidP="006D18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>изучение методик по оценке величины воздействия объектов железнодорожного транспорта на компоненты природной среды.</w:t>
      </w:r>
    </w:p>
    <w:p w:rsidR="00290E63" w:rsidRPr="007E3C95" w:rsidRDefault="00290E63" w:rsidP="006D18A2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E35693">
        <w:rPr>
          <w:rFonts w:ascii="Times New Roman" w:hAnsi="Times New Roman"/>
          <w:sz w:val="24"/>
          <w:szCs w:val="24"/>
        </w:rPr>
        <w:t xml:space="preserve">ОПК-4, </w:t>
      </w:r>
      <w:r w:rsidRPr="007E3C95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7, ПК-1, ПК-2, ПК-3, ПК-4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D0B3C" w:rsidRPr="003D0B3C" w:rsidRDefault="003D0B3C" w:rsidP="003D0B3C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ЗНА</w:t>
      </w:r>
      <w:bookmarkStart w:id="0" w:name="_GoBack"/>
      <w:bookmarkEnd w:id="0"/>
      <w:r w:rsidRPr="003D0B3C">
        <w:rPr>
          <w:rFonts w:ascii="Times New Roman" w:hAnsi="Times New Roman"/>
          <w:sz w:val="24"/>
          <w:szCs w:val="24"/>
        </w:rPr>
        <w:t>ТЬ: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 xml:space="preserve">основные направления </w:t>
      </w:r>
      <w:proofErr w:type="spellStart"/>
      <w:r w:rsidRPr="003D0B3C">
        <w:rPr>
          <w:rFonts w:ascii="Times New Roman" w:hAnsi="Times New Roman"/>
          <w:sz w:val="24"/>
          <w:szCs w:val="24"/>
        </w:rPr>
        <w:t>экологизации</w:t>
      </w:r>
      <w:proofErr w:type="spellEnd"/>
      <w:r w:rsidRPr="003D0B3C">
        <w:rPr>
          <w:rFonts w:ascii="Times New Roman" w:hAnsi="Times New Roman"/>
          <w:sz w:val="24"/>
          <w:szCs w:val="24"/>
        </w:rPr>
        <w:t xml:space="preserve"> объектов железнодорожного транспорта;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правовые и этические нормы при оценке последствий сооружения транспортных объектов для окружающей среды;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состав, содержание и особенности разработки раздела «Мероприятия по охране окружающей среды» строительство новой и реконструкции существующей железнодорожной линии;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цели, задачи, состав и содержание инженерно-экологических изысканий;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особенности проектирования объектов железнодорожного транспорта в сложных инженерно-геологических условиях.</w:t>
      </w:r>
    </w:p>
    <w:p w:rsidR="003D0B3C" w:rsidRPr="003D0B3C" w:rsidRDefault="003D0B3C" w:rsidP="003D0B3C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УМЕТЬ: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разрабатывать раздел «Мероприятия по охране окружающей среды» проекта строительства или реконструкции железнодорожной линии;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проводить изыскания по оценке состояния природных и природно-техногенных объектов;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lastRenderedPageBreak/>
        <w:t>вести разработку эскизных, технических и рабочих проектов природоохранных объектов, в том числе с использованием систем автоматизированного проектирования;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 xml:space="preserve">использовать универсальные и </w:t>
      </w:r>
      <w:proofErr w:type="gramStart"/>
      <w:r w:rsidRPr="003D0B3C">
        <w:rPr>
          <w:rFonts w:ascii="Times New Roman" w:hAnsi="Times New Roman"/>
          <w:sz w:val="24"/>
          <w:szCs w:val="24"/>
        </w:rPr>
        <w:t>специализированные программно-вычислительные комплексы</w:t>
      </w:r>
      <w:proofErr w:type="gramEnd"/>
      <w:r w:rsidRPr="003D0B3C">
        <w:rPr>
          <w:rFonts w:ascii="Times New Roman" w:hAnsi="Times New Roman"/>
          <w:sz w:val="24"/>
          <w:szCs w:val="24"/>
        </w:rPr>
        <w:t xml:space="preserve"> и системы автоматизированного проектирования при разработке раздела проекта «Мероприятия по охране окружающей среды.</w:t>
      </w:r>
    </w:p>
    <w:p w:rsidR="003D0B3C" w:rsidRPr="003D0B3C" w:rsidRDefault="003D0B3C" w:rsidP="003D0B3C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ВЛАДЕТЬ: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методикой оценки величины загрязнений атмосферного воздуха;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 xml:space="preserve">методикой оценки шумового режима на </w:t>
      </w:r>
      <w:proofErr w:type="spellStart"/>
      <w:r w:rsidRPr="003D0B3C">
        <w:rPr>
          <w:rFonts w:ascii="Times New Roman" w:hAnsi="Times New Roman"/>
          <w:sz w:val="24"/>
          <w:szCs w:val="24"/>
        </w:rPr>
        <w:t>примагистральной</w:t>
      </w:r>
      <w:proofErr w:type="spellEnd"/>
      <w:r w:rsidRPr="003D0B3C">
        <w:rPr>
          <w:rFonts w:ascii="Times New Roman" w:hAnsi="Times New Roman"/>
          <w:sz w:val="24"/>
          <w:szCs w:val="24"/>
        </w:rPr>
        <w:t xml:space="preserve"> территории;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 xml:space="preserve">методами оценки риска реализации проекта для компонентов окружающей среды; </w:t>
      </w:r>
    </w:p>
    <w:p w:rsidR="003D0B3C" w:rsidRPr="003D0B3C" w:rsidRDefault="003D0B3C" w:rsidP="003D0B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0B3C">
        <w:rPr>
          <w:rFonts w:ascii="Times New Roman" w:hAnsi="Times New Roman"/>
          <w:sz w:val="24"/>
          <w:szCs w:val="24"/>
        </w:rPr>
        <w:t>навыками разработки мероприятий по рекультивации и определению объемов снимаемого плодородного слоя почвы перед началом строительных работ.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0E63" w:rsidRPr="006D18A2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 xml:space="preserve">Экологическое сопровождение </w:t>
      </w:r>
      <w:proofErr w:type="spellStart"/>
      <w:r w:rsidRPr="006D18A2">
        <w:rPr>
          <w:rFonts w:ascii="Times New Roman" w:hAnsi="Times New Roman"/>
          <w:sz w:val="24"/>
          <w:szCs w:val="24"/>
        </w:rPr>
        <w:t>инвестиционно</w:t>
      </w:r>
      <w:proofErr w:type="spellEnd"/>
      <w:r w:rsidRPr="006D18A2">
        <w:rPr>
          <w:rFonts w:ascii="Times New Roman" w:hAnsi="Times New Roman"/>
          <w:sz w:val="24"/>
          <w:szCs w:val="24"/>
        </w:rPr>
        <w:t xml:space="preserve"> - строительных проектов.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>Разработка раздела  проекта «Мероприятия по охране окружающей среды»</w:t>
      </w:r>
      <w:r>
        <w:rPr>
          <w:rFonts w:ascii="Times New Roman" w:hAnsi="Times New Roman"/>
          <w:sz w:val="24"/>
          <w:szCs w:val="24"/>
        </w:rPr>
        <w:t>.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D18A2">
        <w:rPr>
          <w:rFonts w:ascii="Times New Roman" w:hAnsi="Times New Roman"/>
          <w:sz w:val="24"/>
          <w:szCs w:val="24"/>
        </w:rPr>
        <w:t>Инженерно-экологические изыскания для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E3C95">
        <w:rPr>
          <w:rFonts w:ascii="Times New Roman" w:hAnsi="Times New Roman"/>
          <w:sz w:val="24"/>
          <w:szCs w:val="24"/>
        </w:rPr>
        <w:t>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90E63" w:rsidRDefault="00290E63" w:rsidP="009F1D02">
      <w:pPr>
        <w:numPr>
          <w:ilvl w:val="0"/>
          <w:numId w:val="14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очной форме обучения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90E63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зачет</w:t>
      </w:r>
    </w:p>
    <w:p w:rsidR="00290E63" w:rsidRDefault="00290E63" w:rsidP="009F1D02">
      <w:pPr>
        <w:numPr>
          <w:ilvl w:val="0"/>
          <w:numId w:val="14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заочной форме обучения</w:t>
      </w:r>
    </w:p>
    <w:p w:rsidR="00290E63" w:rsidRPr="007E3C95" w:rsidRDefault="00290E63" w:rsidP="009F1D0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90E63" w:rsidRDefault="00290E63" w:rsidP="009F1D0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90E63" w:rsidRPr="007E3C95" w:rsidRDefault="00290E63" w:rsidP="009F1D0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90E63" w:rsidRDefault="00290E63" w:rsidP="009F1D0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290E63" w:rsidRPr="007E3C95" w:rsidRDefault="00290E6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90E63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00E72"/>
    <w:multiLevelType w:val="hybridMultilevel"/>
    <w:tmpl w:val="996E9438"/>
    <w:lvl w:ilvl="0" w:tplc="7668F2D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4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4228F"/>
    <w:rsid w:val="00142E74"/>
    <w:rsid w:val="00152A7C"/>
    <w:rsid w:val="0024774E"/>
    <w:rsid w:val="00290E63"/>
    <w:rsid w:val="00342A22"/>
    <w:rsid w:val="00397408"/>
    <w:rsid w:val="003D0B3C"/>
    <w:rsid w:val="00416BC7"/>
    <w:rsid w:val="005060B0"/>
    <w:rsid w:val="00632136"/>
    <w:rsid w:val="0067741A"/>
    <w:rsid w:val="006D18A2"/>
    <w:rsid w:val="006F38FF"/>
    <w:rsid w:val="00751291"/>
    <w:rsid w:val="007E04CE"/>
    <w:rsid w:val="007E3C95"/>
    <w:rsid w:val="00807643"/>
    <w:rsid w:val="008F25BD"/>
    <w:rsid w:val="008F5507"/>
    <w:rsid w:val="0099069C"/>
    <w:rsid w:val="009E2235"/>
    <w:rsid w:val="009F1D02"/>
    <w:rsid w:val="00A61475"/>
    <w:rsid w:val="00A82111"/>
    <w:rsid w:val="00B17EDB"/>
    <w:rsid w:val="00CA35C1"/>
    <w:rsid w:val="00D06585"/>
    <w:rsid w:val="00D5166C"/>
    <w:rsid w:val="00E35693"/>
    <w:rsid w:val="00EE31A7"/>
    <w:rsid w:val="00F2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273F18-0B9A-4CB8-A1F0-A4FD4C8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E35693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2879</Characters>
  <Application>Microsoft Office Word</Application>
  <DocSecurity>0</DocSecurity>
  <Lines>23</Lines>
  <Paragraphs>6</Paragraphs>
  <ScaleCrop>false</ScaleCrop>
  <Company>Grizli777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surov_ob@list.ru</cp:lastModifiedBy>
  <cp:revision>7</cp:revision>
  <cp:lastPrinted>2016-02-10T06:34:00Z</cp:lastPrinted>
  <dcterms:created xsi:type="dcterms:W3CDTF">2016-02-21T19:50:00Z</dcterms:created>
  <dcterms:modified xsi:type="dcterms:W3CDTF">2017-08-29T17:18:00Z</dcterms:modified>
</cp:coreProperties>
</file>