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682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682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682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682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BD368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D368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682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682">
        <w:rPr>
          <w:rFonts w:ascii="Times New Roman" w:eastAsia="Calibri" w:hAnsi="Times New Roman" w:cs="Times New Roman"/>
          <w:sz w:val="28"/>
          <w:szCs w:val="28"/>
        </w:rPr>
        <w:t>Кафедра «Водоснабжение, водоотведение и гидравлика»</w:t>
      </w: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3682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D3682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F22805" w:rsidRDefault="00F22805" w:rsidP="00BD3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805">
        <w:rPr>
          <w:rFonts w:ascii="Times New Roman" w:hAnsi="Times New Roman" w:cs="Times New Roman"/>
          <w:sz w:val="28"/>
          <w:szCs w:val="28"/>
        </w:rPr>
        <w:t xml:space="preserve">«ЭКОЛОГИЯ» (Б1.Б.11) </w:t>
      </w:r>
    </w:p>
    <w:p w:rsidR="00F22805" w:rsidRDefault="00F22805" w:rsidP="00BD3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682">
        <w:rPr>
          <w:rFonts w:ascii="Times New Roman" w:eastAsia="Calibri" w:hAnsi="Times New Roman" w:cs="Times New Roman"/>
          <w:sz w:val="28"/>
          <w:szCs w:val="28"/>
        </w:rPr>
        <w:t>для направления</w:t>
      </w: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682">
        <w:rPr>
          <w:rFonts w:ascii="Times New Roman" w:eastAsia="Calibri" w:hAnsi="Times New Roman" w:cs="Times New Roman"/>
          <w:sz w:val="28"/>
          <w:szCs w:val="28"/>
        </w:rPr>
        <w:t xml:space="preserve">08.03.01 «Строительство» </w:t>
      </w: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682">
        <w:rPr>
          <w:rFonts w:ascii="Times New Roman" w:eastAsia="Calibri" w:hAnsi="Times New Roman" w:cs="Times New Roman"/>
          <w:sz w:val="28"/>
          <w:szCs w:val="28"/>
        </w:rPr>
        <w:t xml:space="preserve">по профилю </w:t>
      </w: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682">
        <w:rPr>
          <w:rFonts w:ascii="Times New Roman" w:eastAsia="Calibri" w:hAnsi="Times New Roman" w:cs="Times New Roman"/>
          <w:sz w:val="28"/>
          <w:szCs w:val="28"/>
        </w:rPr>
        <w:t xml:space="preserve">«Водоснабжение и водоотведение» </w:t>
      </w: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682">
        <w:rPr>
          <w:rFonts w:ascii="Times New Roman" w:eastAsia="Calibri" w:hAnsi="Times New Roman" w:cs="Times New Roman"/>
          <w:sz w:val="28"/>
          <w:szCs w:val="28"/>
        </w:rPr>
        <w:t>Форма обучения – очная, заочная</w:t>
      </w: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682" w:rsidRPr="00BD3682" w:rsidRDefault="00BD3682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682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BD3682" w:rsidRPr="00BD3682" w:rsidRDefault="00FD39C7" w:rsidP="00BD36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</w:p>
    <w:p w:rsidR="00DB442C" w:rsidRPr="00DB442C" w:rsidRDefault="00BD3682" w:rsidP="00DB442C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D3682">
        <w:rPr>
          <w:rFonts w:ascii="Times New Roman" w:eastAsia="Calibri" w:hAnsi="Times New Roman" w:cs="Times New Roman"/>
          <w:sz w:val="28"/>
          <w:szCs w:val="28"/>
        </w:rPr>
        <w:br w:type="page"/>
      </w:r>
      <w:r w:rsidR="00DB442C" w:rsidRPr="00DB442C">
        <w:rPr>
          <w:rFonts w:ascii="Times New Roman" w:hAnsi="Times New Roman" w:cs="Times New Roman"/>
          <w:noProof/>
          <w:sz w:val="28"/>
          <w:szCs w:val="28"/>
        </w:rPr>
        <w:lastRenderedPageBreak/>
        <w:t>ЛИ</w:t>
      </w:r>
      <w:r w:rsidR="00DB442C" w:rsidRPr="00DB442C">
        <w:rPr>
          <w:rFonts w:ascii="Times New Roman" w:hAnsi="Times New Roman" w:cs="Times New Roman"/>
          <w:sz w:val="28"/>
          <w:szCs w:val="28"/>
          <w:lang w:eastAsia="zh-CN"/>
        </w:rPr>
        <w:t>СТ СОГЛАСОВАНИЙ</w:t>
      </w:r>
    </w:p>
    <w:p w:rsidR="00DB442C" w:rsidRPr="00DB442C" w:rsidRDefault="00DB442C" w:rsidP="00DB442C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-993850</wp:posOffset>
            </wp:positionH>
            <wp:positionV relativeFrom="paragraph">
              <wp:posOffset>-870772</wp:posOffset>
            </wp:positionV>
            <wp:extent cx="7398647" cy="10600587"/>
            <wp:effectExtent l="19050" t="0" r="0" b="0"/>
            <wp:wrapNone/>
            <wp:docPr id="1" name="Рисунок 0" descr="1 Лист согласований ВВ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согласований ВВБ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2225" cy="1063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42C" w:rsidRPr="00DB442C" w:rsidRDefault="00DB442C" w:rsidP="00DB442C">
      <w:pPr>
        <w:tabs>
          <w:tab w:val="left" w:pos="851"/>
        </w:tabs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442C" w:rsidRPr="00DB442C" w:rsidRDefault="00DB442C" w:rsidP="00DB442C">
      <w:pPr>
        <w:tabs>
          <w:tab w:val="left" w:pos="851"/>
        </w:tabs>
        <w:suppressAutoHyphens/>
        <w:ind w:hanging="142"/>
        <w:rPr>
          <w:rFonts w:ascii="Times New Roman" w:hAnsi="Times New Roman" w:cs="Times New Roman"/>
          <w:sz w:val="28"/>
          <w:szCs w:val="28"/>
          <w:lang w:eastAsia="en-US"/>
        </w:rPr>
      </w:pPr>
      <w:r w:rsidRPr="00DB442C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рассмотрена, обсуждена на заседании кафедры</w:t>
      </w:r>
    </w:p>
    <w:p w:rsidR="00DB442C" w:rsidRPr="00DB442C" w:rsidRDefault="00DB442C" w:rsidP="00DB442C">
      <w:pPr>
        <w:tabs>
          <w:tab w:val="left" w:pos="851"/>
        </w:tabs>
        <w:suppressAutoHyphens/>
        <w:ind w:hanging="142"/>
        <w:rPr>
          <w:rFonts w:ascii="Times New Roman" w:hAnsi="Times New Roman" w:cs="Times New Roman"/>
          <w:sz w:val="28"/>
          <w:szCs w:val="28"/>
          <w:lang w:eastAsia="zh-CN"/>
        </w:rPr>
      </w:pPr>
      <w:r w:rsidRPr="00DB442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DB442C">
        <w:rPr>
          <w:rFonts w:ascii="Times New Roman" w:hAnsi="Times New Roman" w:cs="Times New Roman"/>
          <w:sz w:val="28"/>
          <w:szCs w:val="28"/>
          <w:lang w:eastAsia="zh-CN"/>
        </w:rPr>
        <w:t>Водоснабжение, водоотведение и гидравлика»</w:t>
      </w:r>
    </w:p>
    <w:p w:rsidR="00DB442C" w:rsidRPr="00DB442C" w:rsidRDefault="00DB442C" w:rsidP="00DB442C">
      <w:pPr>
        <w:tabs>
          <w:tab w:val="left" w:pos="851"/>
        </w:tabs>
        <w:suppressAutoHyphens/>
        <w:ind w:hanging="142"/>
        <w:rPr>
          <w:rFonts w:ascii="Times New Roman" w:hAnsi="Times New Roman" w:cs="Times New Roman"/>
          <w:sz w:val="28"/>
          <w:szCs w:val="28"/>
          <w:lang w:eastAsia="zh-CN"/>
        </w:rPr>
      </w:pPr>
      <w:r w:rsidRPr="00DB442C"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 № 9  от «24» апреля 2018 г. </w:t>
      </w:r>
    </w:p>
    <w:p w:rsidR="00DB442C" w:rsidRPr="00DB442C" w:rsidRDefault="00DB442C" w:rsidP="00DB442C">
      <w:pPr>
        <w:tabs>
          <w:tab w:val="left" w:pos="851"/>
        </w:tabs>
        <w:suppressAutoHyphens/>
        <w:ind w:hanging="142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442C" w:rsidRPr="00DB442C" w:rsidRDefault="00DB442C" w:rsidP="00DB442C">
      <w:pPr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442C" w:rsidRPr="00DB442C" w:rsidRDefault="00DB442C" w:rsidP="00DB442C">
      <w:pPr>
        <w:tabs>
          <w:tab w:val="left" w:pos="851"/>
        </w:tabs>
        <w:suppressAutoHyphens/>
        <w:ind w:hanging="142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5147"/>
        <w:gridCol w:w="1623"/>
        <w:gridCol w:w="2800"/>
      </w:tblGrid>
      <w:tr w:rsidR="00DB442C" w:rsidRPr="00DB442C" w:rsidTr="002B244B">
        <w:tc>
          <w:tcPr>
            <w:tcW w:w="5147" w:type="dxa"/>
            <w:hideMark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И.о. заведующего кафедрой </w:t>
            </w:r>
            <w:r w:rsidRPr="00DB44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623" w:type="dxa"/>
            <w:vAlign w:val="bottom"/>
            <w:hideMark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DB442C" w:rsidRPr="00DB442C" w:rsidTr="002B244B">
        <w:tc>
          <w:tcPr>
            <w:tcW w:w="5147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«24» апреля 2018 г. </w:t>
            </w:r>
          </w:p>
          <w:p w:rsidR="00DB442C" w:rsidRPr="00DB442C" w:rsidRDefault="00DB442C" w:rsidP="002B244B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B442C" w:rsidRPr="00DB442C" w:rsidRDefault="00DB442C" w:rsidP="002B244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DB442C" w:rsidRPr="00DB442C" w:rsidRDefault="00DB442C" w:rsidP="002B244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DB442C" w:rsidRPr="00DB442C" w:rsidRDefault="00DB442C" w:rsidP="002B244B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B442C" w:rsidRPr="00DB442C" w:rsidRDefault="00DB442C" w:rsidP="00DB442C">
      <w:pPr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442C" w:rsidRPr="00DB442C" w:rsidRDefault="00DB442C" w:rsidP="00DB442C">
      <w:pPr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5070"/>
        <w:gridCol w:w="1701"/>
        <w:gridCol w:w="2800"/>
      </w:tblGrid>
      <w:tr w:rsidR="00DB442C" w:rsidRPr="00DB442C" w:rsidTr="002B244B">
        <w:tc>
          <w:tcPr>
            <w:tcW w:w="5070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СОГЛАСОВАНО</w:t>
            </w:r>
          </w:p>
          <w:p w:rsidR="00DB442C" w:rsidRPr="00DB442C" w:rsidRDefault="00DB442C" w:rsidP="002B244B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B442C" w:rsidRPr="00DB442C" w:rsidRDefault="00DB442C" w:rsidP="002B244B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DB442C" w:rsidRPr="00DB442C" w:rsidTr="002B244B">
        <w:tc>
          <w:tcPr>
            <w:tcW w:w="5070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«24» апреля 2018 г. </w:t>
            </w:r>
          </w:p>
          <w:p w:rsidR="00DB442C" w:rsidRPr="00DB442C" w:rsidRDefault="00DB442C" w:rsidP="002B244B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B442C" w:rsidRPr="00DB442C" w:rsidTr="002B244B">
        <w:tc>
          <w:tcPr>
            <w:tcW w:w="5070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B442C" w:rsidRPr="00DB442C" w:rsidTr="002B244B">
        <w:tc>
          <w:tcPr>
            <w:tcW w:w="5070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B442C" w:rsidRPr="00DB442C" w:rsidRDefault="00DB442C" w:rsidP="002B244B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Р.С. </w:t>
            </w:r>
            <w:proofErr w:type="spellStart"/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Кударов</w:t>
            </w:r>
            <w:proofErr w:type="spellEnd"/>
          </w:p>
        </w:tc>
      </w:tr>
      <w:tr w:rsidR="00DB442C" w:rsidRPr="00DB442C" w:rsidTr="002B244B">
        <w:tc>
          <w:tcPr>
            <w:tcW w:w="5070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B44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«24» апреля 2018 г. </w:t>
            </w:r>
          </w:p>
          <w:p w:rsidR="00DB442C" w:rsidRPr="00DB442C" w:rsidRDefault="00DB442C" w:rsidP="002B244B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DB442C" w:rsidRPr="00DB442C" w:rsidRDefault="00DB442C" w:rsidP="002B244B">
            <w:pPr>
              <w:tabs>
                <w:tab w:val="left" w:pos="851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B442C" w:rsidRPr="00DB442C" w:rsidRDefault="00DB442C" w:rsidP="00DB442C">
      <w:pPr>
        <w:rPr>
          <w:rFonts w:ascii="Times New Roman" w:hAnsi="Times New Roman" w:cs="Times New Roman"/>
        </w:rPr>
      </w:pPr>
    </w:p>
    <w:p w:rsidR="00BD3682" w:rsidRPr="00BD3682" w:rsidRDefault="00BD3682" w:rsidP="00DB442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2F24" w:rsidRDefault="00BD3682" w:rsidP="00BD3682">
      <w:pPr>
        <w:spacing w:after="200"/>
        <w:ind w:right="-18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682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="00002F2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002F24" w:rsidRDefault="00002F2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ФГОС ВО, утвержденным «12» марта 2015 г., приказ № 201 по направлению 08.03.01 «Строительство», по дисциплине «Экология».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изучения дисциплины является  обучение будущих выпускников  концептуальным основам экологии как фундаментальной науке о биосфере и экосистемах; формирование экологического мировоззрения на основе знаний  экосистем живой и неживой природы;               воспитание навыков экологической культуры.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002F24" w:rsidRDefault="00002F24">
      <w:pPr>
        <w:ind w:left="708" w:firstLine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освоение основных законов и концепций экологии;</w:t>
      </w:r>
    </w:p>
    <w:p w:rsidR="00002F24" w:rsidRDefault="00002F24">
      <w:pPr>
        <w:ind w:firstLine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изучение структуры и эволюционных процессов биосферы,  роли в ней человека;</w:t>
      </w:r>
    </w:p>
    <w:p w:rsidR="00002F24" w:rsidRDefault="00002F2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ознакомление с современными методами познания природы, их применением для решения естественнонаучных задач, возникающих при выполнении профессиональной деятельности;</w:t>
      </w:r>
    </w:p>
    <w:p w:rsidR="00002F24" w:rsidRDefault="00002F24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формирование представлений об основах экономики природопользования и экологического права.</w:t>
      </w:r>
    </w:p>
    <w:p w:rsidR="00002F24" w:rsidRDefault="0000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F24" w:rsidRDefault="00002F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02F24" w:rsidRDefault="00002F2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02F24" w:rsidRDefault="00002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002F24" w:rsidRDefault="00002F24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лито-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02F24" w:rsidRDefault="00002F24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загрязнения окружающей среды,  нормативы состояния и предельные уровни загрязнения экосистем;</w:t>
      </w:r>
    </w:p>
    <w:p w:rsidR="00002F24" w:rsidRDefault="00002F24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борьбы с загрязнением окружающей среды;</w:t>
      </w:r>
    </w:p>
    <w:p w:rsidR="00002F24" w:rsidRDefault="00002F24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 правовые основы охраны окружающей среды.</w:t>
      </w:r>
    </w:p>
    <w:p w:rsidR="00002F24" w:rsidRDefault="00002F24">
      <w:pPr>
        <w:ind w:left="900" w:hanging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002F24" w:rsidRDefault="00002F2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определять элементы экосистемы на планах и профилях объектов, оценивать изменения окружающей среды в результате  антропогенного воздействия на ее состояние;    </w:t>
      </w:r>
    </w:p>
    <w:p w:rsidR="00002F24" w:rsidRDefault="00002F2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ab/>
        <w:t>производить экологическую оценку проектов и принимаемых инженерно-технических решений;</w:t>
      </w:r>
    </w:p>
    <w:p w:rsidR="00002F24" w:rsidRDefault="00002F24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расчеты экономического  ущерба в процессе загрязнения окружающей среды.</w:t>
      </w:r>
    </w:p>
    <w:p w:rsidR="00002F24" w:rsidRDefault="00002F24">
      <w:pPr>
        <w:ind w:left="900" w:hanging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ВЛАДЕТЬ</w:t>
      </w:r>
    </w:p>
    <w:p w:rsidR="00002F24" w:rsidRDefault="00002F24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специальной терминологией и лексикой предмета;</w:t>
      </w:r>
    </w:p>
    <w:p w:rsidR="00002F24" w:rsidRDefault="00002F24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знаниями о состоянии окружающей среды и природоохранной деятельности в стране и  за рубежом;</w:t>
      </w:r>
    </w:p>
    <w:p w:rsidR="00002F24" w:rsidRDefault="00002F24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международного сотрудничества в области охраны окружающей среды.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00B7B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(ОПОП). 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(ПК)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02F24" w:rsidRDefault="00002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производственно-технологическая и производственно-управленческая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F24" w:rsidRDefault="00002F24" w:rsidP="00BD3682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002F24" w:rsidRDefault="00002F24" w:rsidP="00BD3682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(ПК-9).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700B7B" w:rsidRPr="00700B7B">
        <w:t xml:space="preserve"> </w:t>
      </w:r>
      <w:r w:rsidR="00700B7B" w:rsidRPr="00700B7B">
        <w:rPr>
          <w:rFonts w:ascii="Times New Roman" w:hAnsi="Times New Roman" w:cs="Times New Roman"/>
          <w:sz w:val="28"/>
          <w:szCs w:val="28"/>
        </w:rPr>
        <w:t>общей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ОПОП.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700B7B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>
        <w:rPr>
          <w:rFonts w:ascii="Times New Roman" w:hAnsi="Times New Roman" w:cs="Times New Roman"/>
          <w:sz w:val="28"/>
          <w:szCs w:val="28"/>
        </w:rPr>
        <w:t>ОПОП.</w:t>
      </w:r>
    </w:p>
    <w:p w:rsidR="00002F24" w:rsidRDefault="00002F24">
      <w:pPr>
        <w:tabs>
          <w:tab w:val="left" w:pos="1418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02F24" w:rsidRDefault="00002F24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F24" w:rsidRDefault="00002F24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02F24" w:rsidRDefault="00002F24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«Экология» (Б1.Б.11) относится к базовой части и является обязательной дисциплиной обучающегося.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682" w:rsidRDefault="00BD3682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82" w:rsidRDefault="00BD3682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82" w:rsidRDefault="00BD3682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82" w:rsidRDefault="00BD3682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82" w:rsidRDefault="00BD3682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82" w:rsidRDefault="00BD3682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F24" w:rsidRDefault="00002F24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02F24" w:rsidRDefault="00002F24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352"/>
        <w:gridCol w:w="2126"/>
        <w:gridCol w:w="2092"/>
      </w:tblGrid>
      <w:tr w:rsidR="00002F24" w:rsidRPr="00F0518D">
        <w:trPr>
          <w:trHeight w:val="1"/>
          <w:jc w:val="center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</w:tr>
      <w:tr w:rsidR="00002F24" w:rsidRPr="00F0518D">
        <w:trPr>
          <w:trHeight w:val="1"/>
          <w:jc w:val="center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spacing w:after="200" w:line="276" w:lineRule="auto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02F24" w:rsidRPr="00F0518D">
        <w:trPr>
          <w:trHeight w:val="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002F24" w:rsidRDefault="00002F2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02F24" w:rsidRDefault="00002F24">
            <w:pPr>
              <w:numPr>
                <w:ilvl w:val="0"/>
                <w:numId w:val="7"/>
              </w:numPr>
              <w:tabs>
                <w:tab w:val="left" w:pos="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  <w:p w:rsidR="00002F24" w:rsidRDefault="00002F24">
            <w:pPr>
              <w:numPr>
                <w:ilvl w:val="0"/>
                <w:numId w:val="7"/>
              </w:numPr>
              <w:tabs>
                <w:tab w:val="left" w:pos="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002F24" w:rsidRPr="00F0518D" w:rsidRDefault="00002F24">
            <w:pPr>
              <w:numPr>
                <w:ilvl w:val="0"/>
                <w:numId w:val="7"/>
              </w:numPr>
              <w:tabs>
                <w:tab w:val="left" w:pos="38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FD39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24" w:rsidRDefault="00FD39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9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FD39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24" w:rsidRDefault="00FD39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9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2F24" w:rsidRPr="00F0518D">
        <w:trPr>
          <w:trHeight w:val="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F24" w:rsidRPr="00F0518D">
        <w:trPr>
          <w:trHeight w:val="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D39C7" w:rsidRDefault="00FD39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D39C7" w:rsidRDefault="00FD39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2F24" w:rsidRPr="00F0518D">
        <w:trPr>
          <w:trHeight w:val="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02F24" w:rsidRPr="00F0518D">
        <w:trPr>
          <w:trHeight w:val="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002F24" w:rsidRDefault="00002F24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2F24" w:rsidRDefault="00002F24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002F24" w:rsidRDefault="00002F2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352"/>
        <w:gridCol w:w="2126"/>
        <w:gridCol w:w="2092"/>
      </w:tblGrid>
      <w:tr w:rsidR="00002F24" w:rsidRPr="00F0518D" w:rsidTr="00E41E49">
        <w:trPr>
          <w:trHeight w:val="1"/>
          <w:tblHeader/>
          <w:jc w:val="center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</w:tr>
      <w:tr w:rsidR="00002F24" w:rsidRPr="00F0518D" w:rsidTr="00E41E49">
        <w:trPr>
          <w:trHeight w:val="1"/>
          <w:tblHeader/>
          <w:jc w:val="center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spacing w:after="200"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spacing w:after="200" w:line="276" w:lineRule="auto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02F24" w:rsidRPr="00F0518D">
        <w:trPr>
          <w:trHeight w:val="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002F24" w:rsidRDefault="00002F2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02F24" w:rsidRDefault="00002F24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  <w:p w:rsidR="00002F24" w:rsidRDefault="00002F24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002F24" w:rsidRPr="00F0518D" w:rsidRDefault="00002F24">
            <w:pPr>
              <w:numPr>
                <w:ilvl w:val="0"/>
                <w:numId w:val="8"/>
              </w:numPr>
              <w:tabs>
                <w:tab w:val="left" w:pos="38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2F24" w:rsidRDefault="00002F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2F24" w:rsidRPr="00F0518D">
        <w:trPr>
          <w:trHeight w:val="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02F24" w:rsidRPr="00F0518D">
        <w:trPr>
          <w:trHeight w:val="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2F24" w:rsidRPr="00F0518D">
        <w:trPr>
          <w:trHeight w:val="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З, КЛР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З, КЛР</w:t>
            </w:r>
          </w:p>
        </w:tc>
      </w:tr>
      <w:tr w:rsidR="00002F24" w:rsidRPr="00F0518D">
        <w:trPr>
          <w:trHeight w:val="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85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002F24" w:rsidRDefault="00002F24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2F24" w:rsidRDefault="00002F24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F24" w:rsidRDefault="00002F24" w:rsidP="006738F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002F24" w:rsidRDefault="00002F24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82"/>
        <w:gridCol w:w="3623"/>
        <w:gridCol w:w="485"/>
        <w:gridCol w:w="4783"/>
      </w:tblGrid>
      <w:tr w:rsidR="00002F24" w:rsidRPr="00F0518D" w:rsidTr="00E41E49">
        <w:trPr>
          <w:cantSplit/>
          <w:trHeight w:val="777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002F24" w:rsidRPr="00F0518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keepNext/>
              <w:ind w:left="3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 Основы экологии</w:t>
            </w:r>
          </w:p>
        </w:tc>
      </w:tr>
      <w:tr w:rsidR="00002F24" w:rsidRPr="00F0518D">
        <w:trPr>
          <w:trHeight w:val="71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r>
              <w:rPr>
                <w:rFonts w:ascii="Times New Roman" w:hAnsi="Times New Roman" w:cs="Times New Roman"/>
                <w:sz w:val="24"/>
                <w:szCs w:val="24"/>
              </w:rPr>
              <w:t>Экология как научная основа окружающей среды. Экологические системы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экологии как науки. Основные термины и определения. Научные концепции окружающей среды. </w:t>
            </w:r>
          </w:p>
          <w:p w:rsidR="00002F24" w:rsidRPr="00F0518D" w:rsidRDefault="00002F2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 системы – биогеоценоз. Определение и структура экосистем.  Структура биотических компонентов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экосистемы. Свойства и функции экосистем. Образование и разложение органических веществ в экосистеме.</w:t>
            </w:r>
          </w:p>
        </w:tc>
      </w:tr>
      <w:tr w:rsidR="00002F24" w:rsidRPr="00F0518D">
        <w:trPr>
          <w:trHeight w:val="313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2.  Учение о биосфере и ее эволюция</w:t>
            </w:r>
          </w:p>
        </w:tc>
      </w:tr>
      <w:tr w:rsidR="00002F24" w:rsidRPr="00F0518D">
        <w:trPr>
          <w:trHeight w:val="7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фактор. Биосфера  - живая оболочка Земли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классификация экологического фактора. Основные формы биотических отношений между организмами. Лимитирующие факторы. Законы экологии. Влияние антропогенных факторов на состояние экосистемы.</w:t>
            </w:r>
          </w:p>
          <w:p w:rsidR="00002F24" w:rsidRPr="00F0518D" w:rsidRDefault="00002F2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биосфере как месте существования организмов. Современная структура биосферы. Строение земного шара. </w:t>
            </w:r>
          </w:p>
        </w:tc>
      </w:tr>
      <w:tr w:rsidR="00002F24" w:rsidRPr="00F0518D">
        <w:trPr>
          <w:trHeight w:val="20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keepNext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 Природопользование</w:t>
            </w:r>
          </w:p>
        </w:tc>
      </w:tr>
      <w:tr w:rsidR="00002F24" w:rsidRPr="00F0518D">
        <w:trPr>
          <w:trHeight w:val="2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keepNext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биосферы. Природные ресурсы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и эволюция биосферы. Основные функции биосферы. Круговорот веществ в биосфере. Возврат веществ в круговорот.</w:t>
            </w:r>
          </w:p>
          <w:p w:rsidR="00002F24" w:rsidRPr="00F0518D" w:rsidRDefault="00002F24">
            <w:pPr>
              <w:keepNext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природопользования.  Природные ресурсы и их классификация по принципу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исчерпаемости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генезису и способу пользования.   Понятие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ресурсо-емкости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02F24" w:rsidRPr="00F0518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keepNext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 Охрана водных ресурсов</w:t>
            </w:r>
          </w:p>
        </w:tc>
      </w:tr>
      <w:tr w:rsidR="00002F24" w:rsidRPr="00F0518D" w:rsidTr="00695CB1">
        <w:trPr>
          <w:trHeight w:val="22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Природно-ресурсный потенциал и его оценка. Значение воды в природе </w:t>
            </w:r>
          </w:p>
          <w:p w:rsidR="00002F24" w:rsidRPr="00F0518D" w:rsidRDefault="00002F24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 w:rsidP="0025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потенциал. Ресурсный цикл. Рациональное природопользование.</w:t>
            </w:r>
          </w:p>
          <w:p w:rsidR="00002F24" w:rsidRPr="00695CB1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 Источники загрязнения и засорения водных ресурсов. Основные загрязняющие вещества водных объектов. Подзем</w:t>
            </w:r>
            <w:r w:rsidR="00695CB1">
              <w:rPr>
                <w:rFonts w:ascii="Times New Roman" w:hAnsi="Times New Roman" w:cs="Times New Roman"/>
                <w:sz w:val="24"/>
                <w:szCs w:val="24"/>
              </w:rPr>
              <w:t>ные воды, их значение и охрана.</w:t>
            </w:r>
          </w:p>
        </w:tc>
      </w:tr>
      <w:tr w:rsidR="00002F24" w:rsidRPr="00F0518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 w:rsidP="00253C0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5.  </w:t>
            </w:r>
            <w:r w:rsidRPr="0025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водных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ресурсов</w:t>
            </w:r>
          </w:p>
        </w:tc>
      </w:tr>
      <w:tr w:rsidR="00002F24" w:rsidRPr="00F0518D">
        <w:trPr>
          <w:trHeight w:val="57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703009" w:rsidRDefault="0000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водных объектов. Правовая охрана водных ресурсов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воды. Условия сброса сточных вод в водоем.  Самоочищение воды в водоеме. Определение предельно допустимой концентрации загрязнения сточных вод.</w:t>
            </w:r>
          </w:p>
          <w:p w:rsidR="00002F24" w:rsidRPr="00695CB1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водного законодательства. Право водопользования. Зоны санитарной охраны. Проблемы защиты водоемов от загрязнения и истощения. Оценка   экономического  ущерба   от   загряз</w:t>
            </w:r>
            <w:r w:rsidR="00695CB1">
              <w:rPr>
                <w:rFonts w:ascii="Times New Roman" w:hAnsi="Times New Roman" w:cs="Times New Roman"/>
                <w:sz w:val="24"/>
                <w:szCs w:val="24"/>
              </w:rPr>
              <w:t>нения водоемов сточными водами.</w:t>
            </w:r>
          </w:p>
        </w:tc>
      </w:tr>
      <w:tr w:rsidR="00002F24" w:rsidRPr="00F0518D">
        <w:trPr>
          <w:trHeight w:val="24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 w:rsidP="00253C0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6. Охрана атмосферного воздуха </w:t>
            </w:r>
          </w:p>
        </w:tc>
      </w:tr>
      <w:tr w:rsidR="00002F24" w:rsidRPr="00F0518D">
        <w:trPr>
          <w:trHeight w:val="57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703009" w:rsidRDefault="00002F24" w:rsidP="00883BA0">
            <w:pPr>
              <w:jc w:val="center"/>
              <w:rPr>
                <w:sz w:val="24"/>
                <w:szCs w:val="24"/>
              </w:rPr>
            </w:pPr>
            <w:r w:rsidRPr="007030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 w:rsidP="00883BA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атмосферного воздуха  в природе. Качество атмосферного воздуха и его контроль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 w:rsidP="0088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состав атмосферы. Источники загрязнения атмосферного воздуха.</w:t>
            </w:r>
          </w:p>
          <w:p w:rsidR="00002F24" w:rsidRPr="00695CB1" w:rsidRDefault="00002F24" w:rsidP="0088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выброса загрязняющих веществ в атмосферу.  Методы и средства очистки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выбросов в атмосферу. Санитарные нормы чистоты атмосферного воздуха. Мероприятия по обеспечению санитарно-гигиенических требований к качеству воздуха. Определение предельно допустимых концентраций загрязнения воздуха. Правовые осно</w:t>
            </w:r>
            <w:r w:rsidR="00695CB1">
              <w:rPr>
                <w:rFonts w:ascii="Times New Roman" w:hAnsi="Times New Roman" w:cs="Times New Roman"/>
                <w:sz w:val="24"/>
                <w:szCs w:val="24"/>
              </w:rPr>
              <w:t>вы охраны атмосферного воздуха.</w:t>
            </w:r>
          </w:p>
        </w:tc>
      </w:tr>
      <w:tr w:rsidR="00002F24" w:rsidRPr="00F0518D">
        <w:trPr>
          <w:trHeight w:val="285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703009" w:rsidRDefault="00002F2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 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литосферы</w:t>
            </w:r>
          </w:p>
        </w:tc>
      </w:tr>
      <w:tr w:rsidR="00002F24" w:rsidRPr="00F0518D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 w:rsidP="0070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 как компонент биосферы. Защита от шума и  инфразвука. Защита от вибраций.</w:t>
            </w:r>
          </w:p>
          <w:p w:rsidR="00002F24" w:rsidRPr="00F0518D" w:rsidRDefault="00002F24"/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структура литосферы. Источники загрязнения литосферы. Роль почвенного покрова для жизни на Земле. Нормирование загрязняющих веществ в почвах. Основы рационального землепользования.</w:t>
            </w:r>
          </w:p>
          <w:p w:rsidR="00002F24" w:rsidRPr="00695CB1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допустимые уровни шума (ПДУ). Максимальный и эквивалентный уровни шума.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Звукопоглощающие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звуко-изолирующие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конструкции, как меры борьбы с шумом.  Нормируемые параметры для постоянного инфразвука. Средства защиты от инфразвук</w:t>
            </w:r>
            <w:r w:rsidR="00695CB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695CB1">
              <w:rPr>
                <w:rFonts w:ascii="Times New Roman" w:hAnsi="Times New Roman" w:cs="Times New Roman"/>
                <w:sz w:val="24"/>
                <w:szCs w:val="24"/>
              </w:rPr>
              <w:t>Виброгашение</w:t>
            </w:r>
            <w:proofErr w:type="spellEnd"/>
            <w:r w:rsidR="00695CB1">
              <w:rPr>
                <w:rFonts w:ascii="Times New Roman" w:hAnsi="Times New Roman" w:cs="Times New Roman"/>
                <w:sz w:val="24"/>
                <w:szCs w:val="24"/>
              </w:rPr>
              <w:t>, виброизоляция.</w:t>
            </w:r>
          </w:p>
        </w:tc>
      </w:tr>
      <w:tr w:rsidR="00002F24" w:rsidRPr="00F0518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8.Защита окружающей среды от физических воздействий</w:t>
            </w:r>
          </w:p>
        </w:tc>
      </w:tr>
      <w:tr w:rsidR="00002F24" w:rsidRPr="00F0518D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электромагнитных полей.  Защита от ионизирующего излучения.</w:t>
            </w:r>
          </w:p>
          <w:p w:rsidR="00002F24" w:rsidRPr="00F0518D" w:rsidRDefault="00002F24"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уровни облучения. Электромагнитное экранирование.  Ионизирующие излучения. Защита от ионизирующего излучения. Нормы радиационной безопасности.</w:t>
            </w:r>
          </w:p>
          <w:p w:rsidR="00002F24" w:rsidRPr="00695CB1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мониторинга. Санитарно-гигиенический, климатический экологический мониторинг. Структура системы экологического мониторинга. Классификация системы мониторинга. Прогно</w:t>
            </w:r>
            <w:r w:rsidR="00695CB1">
              <w:rPr>
                <w:rFonts w:ascii="Times New Roman" w:hAnsi="Times New Roman" w:cs="Times New Roman"/>
                <w:sz w:val="24"/>
                <w:szCs w:val="24"/>
              </w:rPr>
              <w:t>зирование состояния экосистемы.</w:t>
            </w:r>
          </w:p>
        </w:tc>
      </w:tr>
      <w:tr w:rsidR="00002F24" w:rsidRPr="00F0518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9.  Экологические принципы охраны окружающей среды</w:t>
            </w:r>
          </w:p>
        </w:tc>
      </w:tr>
      <w:tr w:rsidR="00002F24" w:rsidRPr="00F0518D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механизмы охраны окружающей среды.</w:t>
            </w:r>
          </w:p>
          <w:p w:rsidR="00002F24" w:rsidRDefault="00002F24" w:rsidP="0070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права.  Система управления охраной окружающей среды</w:t>
            </w:r>
          </w:p>
          <w:p w:rsidR="00002F24" w:rsidRPr="00F0518D" w:rsidRDefault="00002F24"/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фонды.  Оценка экономического ущерба окружающей среды. Факторы, формирующие экономический ущерб. Природоохранные мероприятия и их эффективность.</w:t>
            </w:r>
          </w:p>
          <w:p w:rsidR="00002F24" w:rsidRDefault="00002F24" w:rsidP="0070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право. Система управления охраной окружающей среды. Органы экологического управления. Органы специальной компетенции. </w:t>
            </w:r>
          </w:p>
          <w:p w:rsidR="00002F24" w:rsidRPr="00695CB1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качеством окружающей среды (СУКОС). Экологическая эк</w:t>
            </w:r>
            <w:r w:rsidR="00695CB1">
              <w:rPr>
                <w:rFonts w:ascii="Times New Roman" w:hAnsi="Times New Roman" w:cs="Times New Roman"/>
                <w:sz w:val="24"/>
                <w:szCs w:val="24"/>
              </w:rPr>
              <w:t>спертиза и экологический аудит.</w:t>
            </w:r>
          </w:p>
        </w:tc>
      </w:tr>
    </w:tbl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CB1" w:rsidRDefault="00695C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CB1" w:rsidRDefault="00695C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20"/>
        <w:gridCol w:w="4860"/>
        <w:gridCol w:w="540"/>
        <w:gridCol w:w="720"/>
        <w:gridCol w:w="720"/>
        <w:gridCol w:w="720"/>
      </w:tblGrid>
      <w:tr w:rsidR="00002F24" w:rsidRPr="00F0518D" w:rsidTr="00E41E49">
        <w:trPr>
          <w:trHeight w:val="425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02F24" w:rsidRPr="00F0518D" w:rsidRDefault="00002F24">
            <w:pPr>
              <w:tabs>
                <w:tab w:val="left" w:pos="0"/>
              </w:tabs>
              <w:ind w:hanging="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как научная основа окружающей среды. Экологические системы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E1A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фактор. Биосфера  - живая оболочка Земли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E1A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биосферы. Природные ресурсы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E0E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E0E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E0EE9">
              <w:rPr>
                <w:rFonts w:ascii="Times New Roman" w:hAnsi="Times New Roman" w:cs="Times New Roman"/>
              </w:rPr>
              <w:t>4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и его оценка. Значение воды в природе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водных объектов. Правовая охрана водных ресурсов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атмосферного воздуха  в природе. Качество атмосферного воздуха и его контроль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002F24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 w:rsidP="00CE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 как компонент биосферы. Защита от шума.  Защита от инфразвука.</w:t>
            </w:r>
          </w:p>
          <w:p w:rsidR="00002F24" w:rsidRPr="00F0518D" w:rsidRDefault="00002F24" w:rsidP="00CE0EE9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вибраций.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002F24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 w:rsidP="00CE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электромагнитных полей.</w:t>
            </w:r>
          </w:p>
          <w:p w:rsidR="00002F24" w:rsidRDefault="00002F24" w:rsidP="00CE0EE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ионизирующего излучения.</w:t>
            </w:r>
          </w:p>
          <w:p w:rsidR="00002F24" w:rsidRPr="00F0518D" w:rsidRDefault="00002F24" w:rsidP="00CE0EE9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002F24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E1A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механизмы охраны окружающей среды. Основы экологического права.  Система управления охраной окружающей среды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A25" w:rsidRDefault="000E1A25" w:rsidP="000E1A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002F24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24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E1A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CE0EE9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2F24" w:rsidRPr="00F0518D">
        <w:trPr>
          <w:trHeight w:val="1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t>_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20"/>
        <w:gridCol w:w="4680"/>
        <w:gridCol w:w="720"/>
        <w:gridCol w:w="720"/>
        <w:gridCol w:w="720"/>
        <w:gridCol w:w="720"/>
      </w:tblGrid>
      <w:tr w:rsidR="00002F24" w:rsidRPr="00F0518D">
        <w:trPr>
          <w:trHeight w:val="6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Default="00002F24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02F24" w:rsidRPr="00F0518D" w:rsidRDefault="00002F24">
            <w:pPr>
              <w:tabs>
                <w:tab w:val="left" w:pos="0"/>
              </w:tabs>
              <w:ind w:hanging="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18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как научная основа окружающей среды. Экологические системы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фактор. Биосфера  - живая оболочка Земли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биосферы. Природные ресурсы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и его оценка. Значение воды в природе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водных объектов. Правовая охрана водных ресурсов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атмосферного воздуха  в природе. Качество атмосферного воздуха и его контроль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 w:rsidP="00D3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 как компонент биосферы. Защита от шума.  Защита от инфразвука.</w:t>
            </w:r>
          </w:p>
          <w:p w:rsidR="00002F24" w:rsidRPr="00F0518D" w:rsidRDefault="00002F24" w:rsidP="00D3286E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вибраций.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 w:rsidP="00D3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электромагнитных полей.</w:t>
            </w:r>
          </w:p>
          <w:p w:rsidR="00002F24" w:rsidRDefault="00002F24" w:rsidP="00D328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ионизирующего излучения.</w:t>
            </w:r>
          </w:p>
          <w:p w:rsidR="00002F24" w:rsidRPr="00F0518D" w:rsidRDefault="00002F24" w:rsidP="00D3286E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механизмы охраны окружающей среды. Основы экологического права.  Система управления охраной окружающей среды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F24" w:rsidRPr="00F0518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Default="00002F24">
            <w:pPr>
              <w:tabs>
                <w:tab w:val="left" w:pos="0"/>
              </w:tabs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24" w:rsidRPr="00F0518D" w:rsidRDefault="00002F24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41E49" w:rsidRDefault="00E41E49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F24" w:rsidRDefault="00002F24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02F24" w:rsidRDefault="00002F24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0"/>
        <w:gridCol w:w="560"/>
        <w:gridCol w:w="2559"/>
        <w:gridCol w:w="6364"/>
      </w:tblGrid>
      <w:tr w:rsidR="00002F24" w:rsidRPr="00CD7A3C" w:rsidTr="00E41E49">
        <w:trPr>
          <w:trHeight w:val="1"/>
          <w:tblHeader/>
          <w:jc w:val="center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2F24" w:rsidRPr="00CD7A3C" w:rsidRDefault="00002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02F24" w:rsidRPr="00CD7A3C" w:rsidRDefault="00002F24">
            <w:pPr>
              <w:jc w:val="center"/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2F24" w:rsidRPr="00CD7A3C" w:rsidRDefault="00002F24">
            <w:pPr>
              <w:jc w:val="center"/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2F24" w:rsidRPr="00CD7A3C" w:rsidRDefault="00002F24">
            <w:pPr>
              <w:jc w:val="center"/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02F24" w:rsidRPr="00CD7A3C">
        <w:trPr>
          <w:trHeight w:val="2058"/>
          <w:jc w:val="center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Экология как научная основа окружающей среды. Экологические системы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2F24" w:rsidRPr="00CD7A3C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охране окружающей среды». – М.: Омега, 2006. – 64 с. </w:t>
            </w:r>
          </w:p>
          <w:p w:rsidR="00002F24" w:rsidRPr="00CD7A3C" w:rsidRDefault="00002F24" w:rsidP="0003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Экология: учебник / В.Н. Большаков и др. – Изд. 2-е,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Университетская книга: Логос, 2006. – 503 с. </w:t>
            </w:r>
          </w:p>
          <w:p w:rsidR="00002F24" w:rsidRPr="00CD7A3C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Е.В. Экология: Конспект лекций. – СПб.: Петербургский государственный университет путей сообщения, 2011. – 93 с.</w:t>
            </w:r>
          </w:p>
          <w:p w:rsidR="00CD7A3C" w:rsidRPr="00CD7A3C" w:rsidRDefault="00CD7A3C">
            <w:pPr>
              <w:jc w:val="both"/>
              <w:rPr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, А.Г. Основы процессов инженерной экологии. Теория, примеры, задачи. + CD. [Электронный ресурс] : учеб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особие — Электрон. дан. — СПб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Лань, 2014. — 512 с. — Режим доступа: http://e.lanbook.com/book/45924 —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</w:tc>
      </w:tr>
      <w:tr w:rsidR="00002F24" w:rsidRPr="00CD7A3C">
        <w:trPr>
          <w:trHeight w:val="1"/>
          <w:jc w:val="center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Экологический фактор.  Биосфера  - живая оболочка Земли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2F24" w:rsidRPr="00CD7A3C" w:rsidRDefault="00002F24" w:rsidP="0003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Экология: учебник / В.Н. Большаков и др. – Изд. 2-е,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Университетская книга: Логос, 2006. – 503 с. </w:t>
            </w:r>
          </w:p>
          <w:p w:rsidR="00002F24" w:rsidRPr="00CD7A3C" w:rsidRDefault="00002F24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Е.В. Экология: Конспект лекций. – СПб.: Петербургский государственный университет путей сообщения, 2011. – 93 с.</w:t>
            </w:r>
          </w:p>
          <w:p w:rsidR="00CD7A3C" w:rsidRPr="00CD7A3C" w:rsidRDefault="00CD7A3C">
            <w:pPr>
              <w:ind w:left="-18"/>
              <w:jc w:val="both"/>
              <w:rPr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, А.Г. Основы процессов инженерной экологии. Теория, примеры, задачи. + CD. [Электронный ресурс] : учеб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особие — Электрон. дан. — СПб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Лань, 2014. — 512 с. — Режим доступа: http://e.lanbook.com/book/45924 —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</w:tc>
      </w:tr>
      <w:tr w:rsidR="00002F24" w:rsidRPr="00CD7A3C">
        <w:trPr>
          <w:trHeight w:val="1"/>
          <w:jc w:val="center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Эволюция биосферы. Природные ресурсы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2F24" w:rsidRPr="00CD7A3C" w:rsidRDefault="00002F24" w:rsidP="0003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Экология: учебник / В.Н. Большаков и др. – Изд. 2-е,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Университетская книга: Логос, 2006. – 503 с. </w:t>
            </w:r>
          </w:p>
          <w:p w:rsidR="00002F24" w:rsidRPr="00CD7A3C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Е.В. Экология: Конспект лекций. – СПб.: Петербургский государственный университет путей сообщения, 2011. – 93 с.</w:t>
            </w:r>
          </w:p>
          <w:p w:rsidR="00CD7A3C" w:rsidRPr="00CD7A3C" w:rsidRDefault="00CD7A3C">
            <w:pPr>
              <w:jc w:val="both"/>
              <w:rPr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Шатихина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, Т.А. Инженерная защита гидросферы. [Электронный ресурс] : учеб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особие — Электрон. дан. — М.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УМЦ ЖДТ, 2012. — 358 с. — Режим доступа: http://e.lanbook.com/book/6087 —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</w:tc>
      </w:tr>
      <w:tr w:rsidR="00002F24" w:rsidRPr="00CD7A3C">
        <w:trPr>
          <w:trHeight w:val="1"/>
          <w:jc w:val="center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Природно-ресурсный потенциал и его оценка.  Значение </w:t>
            </w:r>
            <w:r w:rsidRPr="00CD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 в природе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2F24" w:rsidRPr="00CD7A3C" w:rsidRDefault="00002F24" w:rsidP="0003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Экология: учебник / В.Н. Большаков и др. – Изд. 2-е,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 и доп. – М.: Университетская книга: Логос, 2006. – 503 с.</w:t>
            </w:r>
          </w:p>
          <w:p w:rsidR="00002F24" w:rsidRPr="00CD7A3C" w:rsidRDefault="00002F24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Постнова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Е.В. Экология: Конспект лекций. – СПб.: Петербургский государственный университет путей сообщения, 2011. – 93 с.</w:t>
            </w:r>
          </w:p>
          <w:p w:rsidR="00CD7A3C" w:rsidRPr="00CD7A3C" w:rsidRDefault="00CD7A3C">
            <w:pPr>
              <w:ind w:left="-18"/>
              <w:jc w:val="both"/>
              <w:rPr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Шатихина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, Т.А. Инженерная защита гидросферы. [Электронный ресурс] : учеб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особие — Электрон. дан. — М.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УМЦ ЖДТ, 2012. — 358 с. — Режим доступа: http://e.lanbook.com/book/6087 —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</w:tc>
      </w:tr>
      <w:tr w:rsidR="00002F24" w:rsidRPr="00CD7A3C">
        <w:trPr>
          <w:trHeight w:val="1"/>
          <w:jc w:val="center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Оценка качества водных объектов.</w:t>
            </w:r>
          </w:p>
          <w:p w:rsidR="00002F24" w:rsidRPr="00CD7A3C" w:rsidRDefault="00002F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Правовая охрана водных ресурсов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2F24" w:rsidRPr="00CD7A3C" w:rsidRDefault="00002F24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Е.В. Экология: Конспект лекций. – СПб.: Петербургский государственный университет путей сообщения, 2011. – 93 с.</w:t>
            </w:r>
          </w:p>
          <w:p w:rsidR="00002F24" w:rsidRPr="00CD7A3C" w:rsidRDefault="00002F24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охране окружающей среды». – М.: Омега, 2006. – 64 с. </w:t>
            </w:r>
          </w:p>
          <w:p w:rsidR="00CD7A3C" w:rsidRPr="00CD7A3C" w:rsidRDefault="00CD7A3C">
            <w:pPr>
              <w:ind w:left="-18"/>
              <w:jc w:val="both"/>
              <w:rPr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Шатихина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, Т.А. Инженерная защита гидросферы. [Электронный ресурс] : учеб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особие — Электрон. дан. — М.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УМЦ ЖДТ, 2012. — 358 с. — Режим доступа: http://e.lanbook.com/book/6087 —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</w:tc>
      </w:tr>
      <w:tr w:rsidR="00002F24" w:rsidRPr="00CD7A3C">
        <w:trPr>
          <w:trHeight w:val="1"/>
          <w:jc w:val="center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Значение атмосферного воздуха  в природе. Качество атмосферного воздуха и его контроль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2F24" w:rsidRPr="00CD7A3C" w:rsidRDefault="00002F24" w:rsidP="0003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Экология: учебник / В.Н. Большаков и др. – Изд. 2-е,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 и доп. – М.: Университетская книга: Логос, 2006. – 504 с.</w:t>
            </w:r>
          </w:p>
          <w:p w:rsidR="00002F24" w:rsidRPr="00CD7A3C" w:rsidRDefault="00002F24" w:rsidP="0003782C">
            <w:pPr>
              <w:ind w:left="-18"/>
              <w:jc w:val="both"/>
              <w:rPr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Е.В. Экология: Конспект лекций. – СПб.: Петербургский государственный университет путей сообщения, 2011. – 93 с.</w:t>
            </w:r>
          </w:p>
        </w:tc>
      </w:tr>
      <w:tr w:rsidR="00002F24" w:rsidRPr="00CD7A3C">
        <w:trPr>
          <w:trHeight w:val="1"/>
          <w:jc w:val="center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Литосфера  как компонент биосферы.</w:t>
            </w:r>
          </w:p>
          <w:p w:rsidR="00002F24" w:rsidRPr="00CD7A3C" w:rsidRDefault="00002F24" w:rsidP="0010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Защита от шума и инфразвука.</w:t>
            </w:r>
          </w:p>
          <w:p w:rsidR="00002F24" w:rsidRPr="00CD7A3C" w:rsidRDefault="00002F24" w:rsidP="0010593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Защита от вибраций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2F24" w:rsidRPr="00CD7A3C" w:rsidRDefault="00002F24" w:rsidP="0010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Экология: учебник / В.Н. Большаков и др. – Изд. 2-е,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 и доп. – М.: Университетская книга: Логос, 2006. – 504 с.</w:t>
            </w:r>
          </w:p>
          <w:p w:rsidR="00002F24" w:rsidRPr="00CD7A3C" w:rsidRDefault="00002F24">
            <w:pPr>
              <w:jc w:val="both"/>
              <w:rPr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Е.В., Черников Н.А. Экология и природоохранная деятельность на предприятиях железнодорожного транспорта: Учебное пособие. – СПб.: ПГУПС, 2005. – 63 с.</w:t>
            </w:r>
          </w:p>
        </w:tc>
      </w:tr>
      <w:tr w:rsidR="00002F24" w:rsidRPr="00CD7A3C">
        <w:trPr>
          <w:gridBefore w:val="1"/>
          <w:wBefore w:w="10" w:type="dxa"/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Защита от электромагнитных полей. Защита от ионизирующего излучения.</w:t>
            </w:r>
          </w:p>
          <w:p w:rsidR="00002F24" w:rsidRPr="00CD7A3C" w:rsidRDefault="00002F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2F24" w:rsidRPr="00CD7A3C" w:rsidRDefault="0000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Экология: учебник / В.Н. Большаков и др. – Изд. 2-е,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 и доп. – М.: Университетская книга: Логос, 2006. – 504 с.</w:t>
            </w:r>
          </w:p>
          <w:p w:rsidR="00002F24" w:rsidRPr="00CD7A3C" w:rsidRDefault="00002F24">
            <w:pPr>
              <w:jc w:val="both"/>
              <w:rPr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Е.В. Экология: Конспект лекций. – СПб.: Петербургский государственный университет путей сообщения, 2011. – 93 с.</w:t>
            </w:r>
          </w:p>
        </w:tc>
      </w:tr>
      <w:tr w:rsidR="00002F24" w:rsidRPr="00CD7A3C">
        <w:trPr>
          <w:gridBefore w:val="1"/>
          <w:wBefore w:w="10" w:type="dxa"/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2F24" w:rsidRPr="00CD7A3C" w:rsidRDefault="00002F2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Экономические механизмы охраны окружающей среды.</w:t>
            </w:r>
          </w:p>
          <w:p w:rsidR="00002F24" w:rsidRPr="00CD7A3C" w:rsidRDefault="00002F2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права.  Система управления охраной окружающей среды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7A3C" w:rsidRPr="00CD7A3C" w:rsidRDefault="00CD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Шатихина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, Т.А. Инженерная защита гидросферы. [Электронный ресурс] : учеб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особие — Электрон. дан. — М.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УМЦ ЖДТ, 2012. — 358 с. — Режим доступа: http://e.lanbook.com/book/6087 —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  <w:p w:rsidR="00002F24" w:rsidRPr="00CD7A3C" w:rsidRDefault="00CD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2F24" w:rsidRPr="00CD7A3C">
              <w:rPr>
                <w:rFonts w:ascii="Times New Roman" w:hAnsi="Times New Roman" w:cs="Times New Roman"/>
                <w:sz w:val="24"/>
                <w:szCs w:val="24"/>
              </w:rPr>
              <w:t>Черников Н.А. Организация, управление и экономика природоохранной деятельности: Учебное пособие. Часть 1.  – СПб.: ПГУПС, 2004. – 58 с.</w:t>
            </w:r>
          </w:p>
          <w:p w:rsidR="00002F24" w:rsidRPr="00CD7A3C" w:rsidRDefault="00CD7A3C" w:rsidP="00CD7A3C">
            <w:pPr>
              <w:jc w:val="both"/>
              <w:rPr>
                <w:sz w:val="24"/>
                <w:szCs w:val="24"/>
              </w:rPr>
            </w:pP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, А.Г. Основы процессов инженерной экологии. Теория, примеры, задачи. + CD. [Электронный ресурс] : учеб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особие — Электрон. дан. — СПб</w:t>
            </w:r>
            <w:proofErr w:type="gram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 xml:space="preserve">Лань, 2014. — 512 с. — Режим доступа: http://e.lanbook.com/book/45924 — </w:t>
            </w:r>
            <w:proofErr w:type="spellStart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CD7A3C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</w:tc>
      </w:tr>
    </w:tbl>
    <w:p w:rsidR="00002F24" w:rsidRDefault="00002F24">
      <w:pPr>
        <w:rPr>
          <w:rFonts w:ascii="Times New Roman" w:hAnsi="Times New Roman" w:cs="Times New Roman"/>
          <w:sz w:val="28"/>
          <w:szCs w:val="28"/>
        </w:rPr>
      </w:pPr>
    </w:p>
    <w:p w:rsidR="00002F24" w:rsidRDefault="00002F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2F24" w:rsidRDefault="00002F2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02F24" w:rsidRDefault="00002F24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02F24" w:rsidRDefault="000825A0" w:rsidP="000825A0">
      <w:pPr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5A0"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 w:rsidRPr="000825A0">
        <w:rPr>
          <w:rFonts w:ascii="Times New Roman" w:hAnsi="Times New Roman" w:cs="Times New Roman"/>
          <w:sz w:val="28"/>
          <w:szCs w:val="28"/>
        </w:rPr>
        <w:t>, А.Г. Основы процессов инженерной экологии. Теория, примеры, задачи. + CD. [Электронный ресурс] : учеб</w:t>
      </w:r>
      <w:proofErr w:type="gramStart"/>
      <w:r w:rsidRPr="000825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5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25A0">
        <w:rPr>
          <w:rFonts w:ascii="Times New Roman" w:hAnsi="Times New Roman" w:cs="Times New Roman"/>
          <w:sz w:val="28"/>
          <w:szCs w:val="28"/>
        </w:rPr>
        <w:t>особие — Электрон. дан. — СПб</w:t>
      </w:r>
      <w:proofErr w:type="gramStart"/>
      <w:r w:rsidRPr="000825A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0825A0">
        <w:rPr>
          <w:rFonts w:ascii="Times New Roman" w:hAnsi="Times New Roman" w:cs="Times New Roman"/>
          <w:sz w:val="28"/>
          <w:szCs w:val="28"/>
        </w:rPr>
        <w:t xml:space="preserve">Лань, 2014. — 512 с. — Режим доступа: http://e.lanbook.com/book/45924 — </w:t>
      </w:r>
      <w:proofErr w:type="spellStart"/>
      <w:r w:rsidRPr="000825A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825A0">
        <w:rPr>
          <w:rFonts w:ascii="Times New Roman" w:hAnsi="Times New Roman" w:cs="Times New Roman"/>
          <w:sz w:val="28"/>
          <w:szCs w:val="28"/>
        </w:rPr>
        <w:t>. с экрана.</w:t>
      </w:r>
    </w:p>
    <w:p w:rsidR="000825A0" w:rsidRDefault="000825A0" w:rsidP="000825A0">
      <w:pPr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Экология: Конспект лекций. – СПб.: Петербургский государственный университет путей сообщения, 2011. – 93 с.</w:t>
      </w:r>
    </w:p>
    <w:p w:rsidR="00002F24" w:rsidRDefault="00002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02F24" w:rsidRDefault="0000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25A0" w:rsidRDefault="000825A0" w:rsidP="003878CB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Экология 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втузов / В. Н. Большаков [и др.] ; ред.: Г. В. Тягунов, Ю. Г. Ярошенко. - 2-е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- М. : Логос, 2006. - 503 с. : ил. - (Новая университетская библиотека). </w:t>
      </w:r>
    </w:p>
    <w:p w:rsidR="00002F24" w:rsidRDefault="000825A0" w:rsidP="003878CB">
      <w:pPr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5A0">
        <w:rPr>
          <w:rFonts w:ascii="Times New Roman" w:hAnsi="Times New Roman" w:cs="Times New Roman"/>
          <w:sz w:val="28"/>
          <w:szCs w:val="28"/>
        </w:rPr>
        <w:t>Шатихина</w:t>
      </w:r>
      <w:proofErr w:type="spellEnd"/>
      <w:r w:rsidRPr="000825A0">
        <w:rPr>
          <w:rFonts w:ascii="Times New Roman" w:hAnsi="Times New Roman" w:cs="Times New Roman"/>
          <w:sz w:val="28"/>
          <w:szCs w:val="28"/>
        </w:rPr>
        <w:t>, Т.А. Инженерная защита гидросферы. [Электронный ресурс] : учеб</w:t>
      </w:r>
      <w:proofErr w:type="gramStart"/>
      <w:r w:rsidRPr="000825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5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25A0">
        <w:rPr>
          <w:rFonts w:ascii="Times New Roman" w:hAnsi="Times New Roman" w:cs="Times New Roman"/>
          <w:sz w:val="28"/>
          <w:szCs w:val="28"/>
        </w:rPr>
        <w:t>особие — Электрон. дан. — М.</w:t>
      </w:r>
      <w:proofErr w:type="gramStart"/>
      <w:r w:rsidRPr="000825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5A0">
        <w:rPr>
          <w:rFonts w:ascii="Times New Roman" w:hAnsi="Times New Roman" w:cs="Times New Roman"/>
          <w:sz w:val="28"/>
          <w:szCs w:val="28"/>
        </w:rPr>
        <w:t xml:space="preserve"> УМЦ ЖДТ, 2012. — 358 с. — Режим доступа: http://e.lanbook.com/book/6087 — </w:t>
      </w:r>
      <w:proofErr w:type="spellStart"/>
      <w:r w:rsidRPr="000825A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825A0">
        <w:rPr>
          <w:rFonts w:ascii="Times New Roman" w:hAnsi="Times New Roman" w:cs="Times New Roman"/>
          <w:sz w:val="28"/>
          <w:szCs w:val="28"/>
        </w:rPr>
        <w:t>. с экрана.</w:t>
      </w:r>
    </w:p>
    <w:p w:rsidR="000825A0" w:rsidRDefault="000825A0" w:rsidP="00CD7A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F24" w:rsidRDefault="00002F24" w:rsidP="00CD7A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02F24" w:rsidRDefault="00002F24" w:rsidP="00CD7A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F24" w:rsidRDefault="00002F24" w:rsidP="00CD7A3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«Об охране окружающей среды». – М.: Омега,    2006. – 64 с. </w:t>
      </w:r>
    </w:p>
    <w:p w:rsidR="00002F24" w:rsidRDefault="00002F24" w:rsidP="00CD7A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F24" w:rsidRDefault="00002F24" w:rsidP="00CD7A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 Другие издания, необходимые для освоения дисциплины</w:t>
      </w:r>
    </w:p>
    <w:p w:rsidR="00002F24" w:rsidRDefault="00002F24" w:rsidP="00CD7A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F24" w:rsidRDefault="00002F24" w:rsidP="00CD7A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Черников Н.А. Экология и природоохранная деятельность на предприятиях железнодорожного транспорта: Учебное пособие. – СПб.: ПГУПС, 2005. – 63 с.</w:t>
      </w:r>
    </w:p>
    <w:p w:rsidR="00002F24" w:rsidRDefault="00002F24" w:rsidP="00CD7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Черников Н.А. Организация, управление и экономика природоохранной деятельности: Учебное пособие. Часть 1. - СПб.: ПГУПС, 2004. – 58 с. </w:t>
      </w:r>
    </w:p>
    <w:p w:rsidR="00002F24" w:rsidRDefault="00002F24" w:rsidP="00CD7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3.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Твардовская Н.В.  Оценка экологической ситуации при проведении природоохранных мероприятий: Методические указания. – СПб.: ПГУПС, 2014. – 46 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7A3C" w:rsidRPr="00CD7A3C" w:rsidRDefault="00CD7A3C" w:rsidP="00CD7A3C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D7A3C" w:rsidRPr="00CD7A3C" w:rsidRDefault="00CD7A3C" w:rsidP="00CD7A3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7A3C"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D1EA9" w:rsidRPr="00ED1EA9" w:rsidRDefault="00ED1EA9" w:rsidP="00ED1EA9">
      <w:pPr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1E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Личный кабинет </w:t>
      </w:r>
      <w:proofErr w:type="gramStart"/>
      <w:r w:rsidRPr="00ED1EA9">
        <w:rPr>
          <w:rFonts w:ascii="Times New Roman" w:hAnsi="Times New Roman" w:cs="Times New Roman"/>
          <w:bCs/>
          <w:sz w:val="28"/>
          <w:szCs w:val="28"/>
          <w:lang w:eastAsia="en-US"/>
        </w:rPr>
        <w:t>обучающегося</w:t>
      </w:r>
      <w:proofErr w:type="gramEnd"/>
      <w:r w:rsidRPr="00ED1E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электронная информационно-образовательная среда. </w:t>
      </w:r>
      <w:r w:rsidRPr="00ED1EA9">
        <w:rPr>
          <w:rFonts w:ascii="Times New Roman" w:hAnsi="Times New Roman" w:cs="Times New Roman"/>
          <w:sz w:val="28"/>
          <w:szCs w:val="28"/>
          <w:lang w:eastAsia="en-US"/>
        </w:rPr>
        <w:t xml:space="preserve">[Электронный ресурс]. – Режим доступа: </w:t>
      </w:r>
      <w:r w:rsidRPr="00ED1EA9">
        <w:rPr>
          <w:rFonts w:ascii="Times New Roman" w:hAnsi="Times New Roman" w:cs="Times New Roman"/>
          <w:sz w:val="28"/>
          <w:szCs w:val="28"/>
          <w:lang w:val="en-US" w:eastAsia="en-US"/>
        </w:rPr>
        <w:t>http</w:t>
      </w:r>
      <w:r w:rsidRPr="00ED1EA9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Pr="00ED1EA9">
        <w:rPr>
          <w:rFonts w:ascii="Times New Roman" w:hAnsi="Times New Roman" w:cs="Times New Roman"/>
          <w:sz w:val="28"/>
          <w:szCs w:val="28"/>
          <w:lang w:val="en-US" w:eastAsia="en-US"/>
        </w:rPr>
        <w:t>sdo</w:t>
      </w:r>
      <w:proofErr w:type="spellEnd"/>
      <w:r w:rsidRPr="00ED1EA9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ED1EA9">
        <w:rPr>
          <w:rFonts w:ascii="Times New Roman" w:hAnsi="Times New Roman" w:cs="Times New Roman"/>
          <w:sz w:val="28"/>
          <w:szCs w:val="28"/>
          <w:lang w:val="en-US" w:eastAsia="en-US"/>
        </w:rPr>
        <w:t>pgups</w:t>
      </w:r>
      <w:proofErr w:type="spellEnd"/>
      <w:r w:rsidRPr="00ED1EA9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ED1EA9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ED1EA9">
        <w:rPr>
          <w:rFonts w:ascii="Times New Roman" w:hAnsi="Times New Roman" w:cs="Times New Roman"/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ED1EA9" w:rsidRPr="00ED1EA9" w:rsidRDefault="00ED1EA9" w:rsidP="00ED1EA9">
      <w:pPr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D1E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ED1EA9">
        <w:rPr>
          <w:rFonts w:ascii="Times New Roman" w:hAnsi="Times New Roman" w:cs="Times New Roman"/>
          <w:bCs/>
          <w:sz w:val="28"/>
          <w:szCs w:val="28"/>
          <w:lang w:eastAsia="en-US"/>
        </w:rPr>
        <w:t>Загл</w:t>
      </w:r>
      <w:proofErr w:type="spellEnd"/>
      <w:r w:rsidRPr="00ED1EA9">
        <w:rPr>
          <w:rFonts w:ascii="Times New Roman" w:hAnsi="Times New Roman" w:cs="Times New Roman"/>
          <w:bCs/>
          <w:sz w:val="28"/>
          <w:szCs w:val="28"/>
          <w:lang w:eastAsia="en-US"/>
        </w:rPr>
        <w:t>. с экрана;</w:t>
      </w:r>
    </w:p>
    <w:p w:rsidR="00ED1EA9" w:rsidRPr="00ED1EA9" w:rsidRDefault="00ED1EA9" w:rsidP="00ED1EA9">
      <w:pPr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D1E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Официальный сайт информационной сети ТЕХЭКСПЕРТ [Электронный ресурс] - Режим доступа: http://www.cntd.ru/, свободный— </w:t>
      </w:r>
      <w:proofErr w:type="spellStart"/>
      <w:proofErr w:type="gramStart"/>
      <w:r w:rsidRPr="00ED1EA9">
        <w:rPr>
          <w:rFonts w:ascii="Times New Roman" w:hAnsi="Times New Roman" w:cs="Times New Roman"/>
          <w:bCs/>
          <w:sz w:val="28"/>
          <w:szCs w:val="28"/>
          <w:lang w:eastAsia="en-US"/>
        </w:rPr>
        <w:t>За</w:t>
      </w:r>
      <w:proofErr w:type="gramEnd"/>
      <w:r w:rsidRPr="00ED1EA9">
        <w:rPr>
          <w:rFonts w:ascii="Times New Roman" w:hAnsi="Times New Roman" w:cs="Times New Roman"/>
          <w:bCs/>
          <w:sz w:val="28"/>
          <w:szCs w:val="28"/>
          <w:lang w:eastAsia="en-US"/>
        </w:rPr>
        <w:t>гл</w:t>
      </w:r>
      <w:proofErr w:type="spellEnd"/>
      <w:r w:rsidRPr="00ED1EA9">
        <w:rPr>
          <w:rFonts w:ascii="Times New Roman" w:hAnsi="Times New Roman" w:cs="Times New Roman"/>
          <w:bCs/>
          <w:sz w:val="28"/>
          <w:szCs w:val="28"/>
          <w:lang w:eastAsia="en-US"/>
        </w:rPr>
        <w:t>. с экрана.</w:t>
      </w:r>
    </w:p>
    <w:p w:rsidR="00ED1EA9" w:rsidRPr="00ED1EA9" w:rsidRDefault="00ED1EA9" w:rsidP="00ED1EA9">
      <w:pPr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1EA9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ED1EA9">
        <w:rPr>
          <w:rFonts w:ascii="Times New Roman" w:hAnsi="Times New Roman" w:cs="Times New Roman"/>
          <w:bCs/>
          <w:sz w:val="28"/>
          <w:szCs w:val="28"/>
          <w:lang w:eastAsia="en-US"/>
        </w:rPr>
        <w:t>библиотека</w:t>
      </w:r>
      <w:r w:rsidRPr="00ED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EA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D1EA9">
        <w:rPr>
          <w:rFonts w:ascii="Times New Roman" w:hAnsi="Times New Roman" w:cs="Times New Roman"/>
          <w:sz w:val="28"/>
          <w:szCs w:val="28"/>
        </w:rPr>
        <w:t xml:space="preserve"> «Единое окно к образовательным ресурсам» [Электронный ресурс]. Режим доступа: http://window.edu.ru, свободный. — </w:t>
      </w:r>
      <w:proofErr w:type="spellStart"/>
      <w:r w:rsidRPr="00ED1EA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D1EA9">
        <w:rPr>
          <w:rFonts w:ascii="Times New Roman" w:hAnsi="Times New Roman" w:cs="Times New Roman"/>
          <w:sz w:val="28"/>
          <w:szCs w:val="28"/>
        </w:rPr>
        <w:t>. с экрана.</w:t>
      </w:r>
    </w:p>
    <w:p w:rsidR="00ED1EA9" w:rsidRPr="00ED1EA9" w:rsidRDefault="00ED1EA9" w:rsidP="00ED1EA9">
      <w:pPr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1EA9">
        <w:rPr>
          <w:rFonts w:ascii="Times New Roman" w:hAnsi="Times New Roman" w:cs="Times New Roman"/>
          <w:sz w:val="28"/>
          <w:szCs w:val="28"/>
        </w:rPr>
        <w:t>Электронно-</w:t>
      </w:r>
      <w:r w:rsidRPr="00ED1EA9">
        <w:rPr>
          <w:rFonts w:ascii="Times New Roman" w:hAnsi="Times New Roman" w:cs="Times New Roman"/>
          <w:bCs/>
          <w:sz w:val="28"/>
          <w:szCs w:val="28"/>
          <w:lang w:eastAsia="en-US"/>
        </w:rPr>
        <w:t>библиотечная</w:t>
      </w:r>
      <w:r w:rsidRPr="00ED1EA9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ED1EA9">
        <w:rPr>
          <w:rFonts w:ascii="Times New Roman" w:hAnsi="Times New Roman" w:cs="Times New Roman"/>
          <w:sz w:val="28"/>
          <w:szCs w:val="28"/>
        </w:rPr>
        <w:t>ibooks.ru</w:t>
      </w:r>
      <w:proofErr w:type="spellEnd"/>
      <w:r w:rsidRPr="00ED1EA9">
        <w:rPr>
          <w:rFonts w:ascii="Times New Roman" w:hAnsi="Times New Roman" w:cs="Times New Roman"/>
          <w:sz w:val="28"/>
          <w:szCs w:val="28"/>
        </w:rPr>
        <w:t xml:space="preserve"> [Электронный ресурс]. Режим доступа: http:// </w:t>
      </w:r>
      <w:proofErr w:type="spellStart"/>
      <w:r w:rsidRPr="00ED1EA9">
        <w:rPr>
          <w:rFonts w:ascii="Times New Roman" w:hAnsi="Times New Roman" w:cs="Times New Roman"/>
          <w:sz w:val="28"/>
          <w:szCs w:val="28"/>
        </w:rPr>
        <w:t>ibooks.ru</w:t>
      </w:r>
      <w:proofErr w:type="spellEnd"/>
      <w:r w:rsidRPr="00ED1EA9">
        <w:rPr>
          <w:rFonts w:ascii="Times New Roman" w:hAnsi="Times New Roman" w:cs="Times New Roman"/>
          <w:sz w:val="28"/>
          <w:szCs w:val="28"/>
        </w:rPr>
        <w:t xml:space="preserve">/ — </w:t>
      </w:r>
      <w:proofErr w:type="spellStart"/>
      <w:r w:rsidRPr="00ED1EA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D1EA9">
        <w:rPr>
          <w:rFonts w:ascii="Times New Roman" w:hAnsi="Times New Roman" w:cs="Times New Roman"/>
          <w:sz w:val="28"/>
          <w:szCs w:val="28"/>
        </w:rPr>
        <w:t>. с экрана.</w:t>
      </w:r>
    </w:p>
    <w:p w:rsidR="00ED1EA9" w:rsidRPr="00ED1EA9" w:rsidRDefault="00ED1EA9" w:rsidP="00ED1EA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D7A3C" w:rsidRPr="00CD7A3C" w:rsidRDefault="00CD7A3C" w:rsidP="00CD7A3C">
      <w:pPr>
        <w:widowControl w:val="0"/>
        <w:suppressAutoHyphens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CD7A3C" w:rsidRPr="00CD7A3C" w:rsidRDefault="00CD7A3C" w:rsidP="00CD7A3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7A3C">
        <w:rPr>
          <w:rFonts w:ascii="Times New Roman" w:eastAsia="Calibri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7A3C" w:rsidRPr="00CD7A3C" w:rsidRDefault="00CD7A3C" w:rsidP="00CD7A3C">
      <w:pPr>
        <w:ind w:firstLine="851"/>
        <w:jc w:val="both"/>
        <w:rPr>
          <w:rFonts w:ascii="Times New Roman" w:eastAsia="Calibri" w:hAnsi="Times New Roman" w:cs="Times New Roman"/>
          <w:bCs/>
          <w:i/>
          <w:sz w:val="20"/>
          <w:szCs w:val="28"/>
        </w:rPr>
      </w:pPr>
    </w:p>
    <w:p w:rsidR="00CD7A3C" w:rsidRPr="00CD7A3C" w:rsidRDefault="00CD7A3C" w:rsidP="00CD7A3C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7A3C">
        <w:rPr>
          <w:rFonts w:ascii="Times New Roman" w:eastAsia="Calibri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CD7A3C" w:rsidRPr="00CD7A3C" w:rsidRDefault="00CD7A3C" w:rsidP="00CD7A3C">
      <w:pPr>
        <w:widowControl w:val="0"/>
        <w:numPr>
          <w:ilvl w:val="0"/>
          <w:numId w:val="18"/>
        </w:numPr>
        <w:tabs>
          <w:tab w:val="left" w:pos="709"/>
          <w:tab w:val="left" w:pos="1418"/>
        </w:tabs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7A3C">
        <w:rPr>
          <w:rFonts w:ascii="Times New Roman" w:eastAsia="Calibri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7A3C" w:rsidRPr="00CD7A3C" w:rsidRDefault="00CD7A3C" w:rsidP="00CD7A3C">
      <w:pPr>
        <w:widowControl w:val="0"/>
        <w:numPr>
          <w:ilvl w:val="0"/>
          <w:numId w:val="18"/>
        </w:numPr>
        <w:tabs>
          <w:tab w:val="left" w:pos="709"/>
          <w:tab w:val="left" w:pos="1418"/>
        </w:tabs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7A3C">
        <w:rPr>
          <w:rFonts w:ascii="Times New Roman" w:eastAsia="Calibri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7A3C" w:rsidRPr="00CD7A3C" w:rsidRDefault="00CD7A3C" w:rsidP="00CD7A3C">
      <w:pPr>
        <w:widowControl w:val="0"/>
        <w:numPr>
          <w:ilvl w:val="0"/>
          <w:numId w:val="18"/>
        </w:numPr>
        <w:tabs>
          <w:tab w:val="left" w:pos="709"/>
          <w:tab w:val="left" w:pos="1418"/>
        </w:tabs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7A3C">
        <w:rPr>
          <w:rFonts w:ascii="Times New Roman" w:eastAsia="Calibri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7A3C" w:rsidRPr="00CD7A3C" w:rsidRDefault="00CD7A3C" w:rsidP="00CD7A3C">
      <w:pPr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D7A3C" w:rsidRPr="00CD7A3C" w:rsidRDefault="00CD7A3C" w:rsidP="00CD7A3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7A3C">
        <w:rPr>
          <w:rFonts w:ascii="Times New Roman" w:eastAsia="Calibri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00B7B" w:rsidRPr="00700B7B" w:rsidRDefault="00700B7B" w:rsidP="00700B7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B7B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00B7B" w:rsidRPr="00700B7B" w:rsidRDefault="00700B7B" w:rsidP="00700B7B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00B7B">
        <w:rPr>
          <w:rFonts w:ascii="Times New Roman" w:hAnsi="Times New Roman" w:cs="Times New Roman"/>
          <w:bCs/>
          <w:sz w:val="28"/>
          <w:szCs w:val="24"/>
        </w:rPr>
        <w:t>– технические средства (компьютерная техника, проектор);</w:t>
      </w:r>
    </w:p>
    <w:p w:rsidR="00700B7B" w:rsidRPr="00700B7B" w:rsidRDefault="00700B7B" w:rsidP="00700B7B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00B7B">
        <w:rPr>
          <w:rFonts w:ascii="Times New Roman" w:hAnsi="Times New Roman" w:cs="Times New Roman"/>
          <w:bCs/>
          <w:sz w:val="28"/>
          <w:szCs w:val="24"/>
        </w:rPr>
        <w:lastRenderedPageBreak/>
        <w:t>– методы обучения с использованием информационных технологий (демонстрация мультимедийных материалов);</w:t>
      </w:r>
    </w:p>
    <w:p w:rsidR="00700B7B" w:rsidRDefault="00700B7B" w:rsidP="00700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B7B">
        <w:rPr>
          <w:rFonts w:ascii="Times New Roman" w:hAnsi="Times New Roman" w:cs="Times New Roman"/>
          <w:bCs/>
          <w:sz w:val="28"/>
          <w:szCs w:val="24"/>
        </w:rPr>
        <w:t xml:space="preserve">– электронная </w:t>
      </w:r>
      <w:r w:rsidRPr="00700B7B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700B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0B7B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700B7B">
        <w:rPr>
          <w:rFonts w:ascii="Times New Roman" w:hAnsi="Times New Roman" w:cs="Times New Roman"/>
          <w:bCs/>
          <w:sz w:val="28"/>
          <w:szCs w:val="24"/>
        </w:rPr>
        <w:t>–</w:t>
      </w:r>
      <w:r w:rsidRPr="00700B7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8" w:history="1">
        <w:r w:rsidRPr="00DC68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C68F3">
          <w:rPr>
            <w:rStyle w:val="a7"/>
            <w:rFonts w:ascii="Times New Roman" w:hAnsi="Times New Roman" w:cs="Times New Roman"/>
            <w:sz w:val="28"/>
            <w:szCs w:val="28"/>
          </w:rPr>
          <w:t>:/</w:t>
        </w:r>
        <w:bookmarkStart w:id="0" w:name="_GoBack"/>
        <w:bookmarkEnd w:id="0"/>
        <w:r w:rsidRPr="00DC68F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C68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sdo</w:t>
        </w:r>
        <w:proofErr w:type="spellEnd"/>
        <w:r w:rsidRPr="00DC68F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68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pgups</w:t>
        </w:r>
        <w:proofErr w:type="spellEnd"/>
        <w:r w:rsidRPr="00DC68F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68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00B7B">
        <w:rPr>
          <w:rFonts w:ascii="Times New Roman" w:hAnsi="Times New Roman" w:cs="Times New Roman"/>
          <w:sz w:val="28"/>
          <w:szCs w:val="28"/>
        </w:rPr>
        <w:t>.</w:t>
      </w:r>
    </w:p>
    <w:p w:rsidR="00C22C71" w:rsidRDefault="00CD7A3C" w:rsidP="00700B7B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7A3C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</w:p>
    <w:p w:rsidR="00CD7A3C" w:rsidRPr="00CD7A3C" w:rsidRDefault="00CD7A3C" w:rsidP="00CD7A3C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7A3C">
        <w:rPr>
          <w:rFonts w:ascii="Times New Roman" w:eastAsia="Calibri" w:hAnsi="Times New Roman" w:cs="Times New Roman"/>
          <w:bCs/>
          <w:sz w:val="28"/>
          <w:szCs w:val="28"/>
        </w:rPr>
        <w:t>размещенных в специальных помещениях и помещениях для самостоятельной работы в соответствии с расписанием занятий.</w:t>
      </w:r>
    </w:p>
    <w:p w:rsidR="00CD7A3C" w:rsidRPr="00CD7A3C" w:rsidRDefault="00CD7A3C" w:rsidP="00CD7A3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7A3C" w:rsidRPr="00CD7A3C" w:rsidRDefault="00CD7A3C" w:rsidP="00CD7A3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7A3C">
        <w:rPr>
          <w:rFonts w:ascii="Times New Roman" w:eastAsia="Calibri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D7A3C" w:rsidRPr="00CD7A3C" w:rsidRDefault="00CD7A3C" w:rsidP="00CD7A3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D7A3C" w:rsidRPr="00CD7A3C" w:rsidRDefault="00CD7A3C" w:rsidP="00CD7A3C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CD7A3C">
        <w:rPr>
          <w:rFonts w:ascii="Times New Roman" w:eastAsia="Calibri" w:hAnsi="Times New Roman" w:cs="Times New Roman"/>
          <w:bCs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="001067B1" w:rsidRPr="001067B1">
        <w:rPr>
          <w:rFonts w:ascii="Times New Roman" w:eastAsia="Calibri" w:hAnsi="Times New Roman" w:cs="Times New Roman"/>
          <w:bCs/>
          <w:sz w:val="28"/>
          <w:szCs w:val="20"/>
        </w:rPr>
        <w:t>данному   направлению</w:t>
      </w:r>
      <w:r w:rsidRPr="00CD7A3C">
        <w:rPr>
          <w:rFonts w:ascii="Times New Roman" w:eastAsia="Calibri" w:hAnsi="Times New Roman" w:cs="Times New Roman"/>
          <w:bCs/>
          <w:sz w:val="28"/>
          <w:szCs w:val="20"/>
        </w:rPr>
        <w:t xml:space="preserve"> и соответствует действующим санитарным и противопожарным нормам и правилам.</w:t>
      </w:r>
    </w:p>
    <w:p w:rsidR="00CD7A3C" w:rsidRPr="00CD7A3C" w:rsidRDefault="00CD7A3C" w:rsidP="00CD7A3C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CD7A3C">
        <w:rPr>
          <w:rFonts w:ascii="Times New Roman" w:eastAsia="Calibri" w:hAnsi="Times New Roman" w:cs="Times New Roman"/>
          <w:bCs/>
          <w:sz w:val="28"/>
          <w:szCs w:val="20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D7A3C" w:rsidRPr="00CD7A3C" w:rsidRDefault="00CD7A3C" w:rsidP="00CD7A3C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CD7A3C">
        <w:rPr>
          <w:rFonts w:ascii="Times New Roman" w:eastAsia="Calibri" w:hAnsi="Times New Roman" w:cs="Times New Roman"/>
          <w:bCs/>
          <w:sz w:val="28"/>
          <w:szCs w:val="20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 Для проведения лабораторных работ используется лаборатория, оснащенная лабораторным оборудованием.</w:t>
      </w:r>
    </w:p>
    <w:p w:rsidR="00CD7A3C" w:rsidRPr="00CD7A3C" w:rsidRDefault="00CD7A3C" w:rsidP="00CD7A3C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CD7A3C">
        <w:rPr>
          <w:rFonts w:ascii="Times New Roman" w:eastAsia="Calibri" w:hAnsi="Times New Roman" w:cs="Times New Roman"/>
          <w:bCs/>
          <w:sz w:val="28"/>
          <w:szCs w:val="20"/>
        </w:rPr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CD7A3C" w:rsidRDefault="00ED1EA9" w:rsidP="00CD7A3C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Calibri" w:hAnsi="Times New Roman" w:cs="Times New Roman"/>
          <w:bCs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775970</wp:posOffset>
            </wp:positionV>
            <wp:extent cx="1836420" cy="887095"/>
            <wp:effectExtent l="19050" t="0" r="0" b="0"/>
            <wp:wrapNone/>
            <wp:docPr id="4" name="Рисунок 4" descr="C:\Documents and Settings\ввиг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виг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9852" t="87778" r="2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A3C" w:rsidRPr="00CD7A3C">
        <w:rPr>
          <w:rFonts w:ascii="Times New Roman" w:eastAsia="Calibri" w:hAnsi="Times New Roman" w:cs="Times New Roman"/>
          <w:bCs/>
          <w:sz w:val="28"/>
          <w:szCs w:val="2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95CB1" w:rsidRPr="00CD7A3C" w:rsidRDefault="00695CB1" w:rsidP="00CD7A3C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tbl>
      <w:tblPr>
        <w:tblW w:w="0" w:type="auto"/>
        <w:tblLook w:val="04A0"/>
      </w:tblPr>
      <w:tblGrid>
        <w:gridCol w:w="4502"/>
        <w:gridCol w:w="2976"/>
        <w:gridCol w:w="2092"/>
      </w:tblGrid>
      <w:tr w:rsidR="00CD7A3C" w:rsidRPr="00CD7A3C" w:rsidTr="00CD7A3C">
        <w:tc>
          <w:tcPr>
            <w:tcW w:w="4502" w:type="dxa"/>
            <w:shd w:val="clear" w:color="auto" w:fill="auto"/>
          </w:tcPr>
          <w:p w:rsidR="00CD7A3C" w:rsidRPr="00CD7A3C" w:rsidRDefault="00CD7A3C" w:rsidP="00CD7A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Разработчик программы, </w:t>
            </w:r>
          </w:p>
          <w:p w:rsidR="00CD7A3C" w:rsidRPr="00CD7A3C" w:rsidRDefault="00CD7A3C" w:rsidP="00CD7A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A3C">
              <w:rPr>
                <w:rFonts w:ascii="Times New Roman" w:eastAsia="Calibri" w:hAnsi="Times New Roman" w:cs="Times New Roman"/>
                <w:sz w:val="28"/>
                <w:szCs w:val="28"/>
              </w:rPr>
              <w:t>к.т.н., 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7A3C" w:rsidRPr="00CD7A3C" w:rsidRDefault="00CD7A3C" w:rsidP="00CD7A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A3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CD7A3C" w:rsidRPr="00CD7A3C" w:rsidRDefault="00CD7A3C" w:rsidP="00CD7A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Постнова</w:t>
            </w:r>
            <w:proofErr w:type="spellEnd"/>
          </w:p>
        </w:tc>
      </w:tr>
      <w:tr w:rsidR="00CD7A3C" w:rsidRPr="00CD7A3C" w:rsidTr="00CD7A3C">
        <w:trPr>
          <w:trHeight w:val="284"/>
        </w:trPr>
        <w:tc>
          <w:tcPr>
            <w:tcW w:w="4502" w:type="dxa"/>
            <w:shd w:val="clear" w:color="auto" w:fill="auto"/>
          </w:tcPr>
          <w:p w:rsidR="00CD7A3C" w:rsidRPr="00ED1EA9" w:rsidRDefault="00ED1EA9" w:rsidP="00CD7A3C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E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«24» апреля 2018 г.</w:t>
            </w:r>
          </w:p>
        </w:tc>
        <w:tc>
          <w:tcPr>
            <w:tcW w:w="2976" w:type="dxa"/>
            <w:shd w:val="clear" w:color="auto" w:fill="auto"/>
          </w:tcPr>
          <w:p w:rsidR="00CD7A3C" w:rsidRPr="00CD7A3C" w:rsidRDefault="00CD7A3C" w:rsidP="00CD7A3C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D7A3C" w:rsidRPr="00CD7A3C" w:rsidRDefault="00CD7A3C" w:rsidP="00CD7A3C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1E49" w:rsidRDefault="00E41E49" w:rsidP="00CD7A3C">
      <w:pPr>
        <w:tabs>
          <w:tab w:val="left" w:pos="0"/>
        </w:tabs>
        <w:suppressAutoHyphens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1E49" w:rsidSect="00BD3682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B3" w:rsidRDefault="00EB45B3" w:rsidP="0091566B">
      <w:r>
        <w:separator/>
      </w:r>
    </w:p>
  </w:endnote>
  <w:endnote w:type="continuationSeparator" w:id="0">
    <w:p w:rsidR="00EB45B3" w:rsidRDefault="00EB45B3" w:rsidP="0091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71" w:rsidRDefault="002B0B8B">
    <w:pPr>
      <w:pStyle w:val="a5"/>
      <w:jc w:val="right"/>
    </w:pPr>
    <w:r>
      <w:fldChar w:fldCharType="begin"/>
    </w:r>
    <w:r w:rsidR="00700B7B">
      <w:instrText xml:space="preserve"> PAGE   \* MERGEFORMAT </w:instrText>
    </w:r>
    <w:r>
      <w:fldChar w:fldCharType="separate"/>
    </w:r>
    <w:r w:rsidR="00DB442C">
      <w:rPr>
        <w:noProof/>
      </w:rPr>
      <w:t>2</w:t>
    </w:r>
    <w:r>
      <w:rPr>
        <w:noProof/>
      </w:rPr>
      <w:fldChar w:fldCharType="end"/>
    </w:r>
  </w:p>
  <w:p w:rsidR="00C22C71" w:rsidRDefault="00C22C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B3" w:rsidRDefault="00EB45B3" w:rsidP="0091566B">
      <w:r>
        <w:separator/>
      </w:r>
    </w:p>
  </w:footnote>
  <w:footnote w:type="continuationSeparator" w:id="0">
    <w:p w:rsidR="00EB45B3" w:rsidRDefault="00EB45B3" w:rsidP="00915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8F0"/>
    <w:multiLevelType w:val="multilevel"/>
    <w:tmpl w:val="D9C4E2E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924A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B47E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F19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50F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058F"/>
    <w:multiLevelType w:val="hybridMultilevel"/>
    <w:tmpl w:val="C5DC28DE"/>
    <w:lvl w:ilvl="0" w:tplc="068A221E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C1A2EF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D23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64D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10BD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D632E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95535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6E249E"/>
    <w:multiLevelType w:val="hybridMultilevel"/>
    <w:tmpl w:val="5D423202"/>
    <w:lvl w:ilvl="0" w:tplc="068A221E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80B4C5E"/>
    <w:multiLevelType w:val="hybridMultilevel"/>
    <w:tmpl w:val="C5DC28DE"/>
    <w:lvl w:ilvl="0" w:tplc="068A221E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B115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F361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18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11"/>
  </w:num>
  <w:num w:numId="12">
    <w:abstractNumId w:val="17"/>
  </w:num>
  <w:num w:numId="13">
    <w:abstractNumId w:val="0"/>
  </w:num>
  <w:num w:numId="14">
    <w:abstractNumId w:val="15"/>
  </w:num>
  <w:num w:numId="15">
    <w:abstractNumId w:val="16"/>
  </w:num>
  <w:num w:numId="16">
    <w:abstractNumId w:val="5"/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532"/>
    <w:rsid w:val="00002F24"/>
    <w:rsid w:val="00014450"/>
    <w:rsid w:val="0003782C"/>
    <w:rsid w:val="000825A0"/>
    <w:rsid w:val="0008282B"/>
    <w:rsid w:val="000E1A25"/>
    <w:rsid w:val="00105933"/>
    <w:rsid w:val="001067B1"/>
    <w:rsid w:val="001B5087"/>
    <w:rsid w:val="00253C0A"/>
    <w:rsid w:val="00286E4B"/>
    <w:rsid w:val="002B0B8B"/>
    <w:rsid w:val="002C758F"/>
    <w:rsid w:val="002D0B6C"/>
    <w:rsid w:val="00385E15"/>
    <w:rsid w:val="003878CB"/>
    <w:rsid w:val="00482952"/>
    <w:rsid w:val="004B1379"/>
    <w:rsid w:val="004B13B2"/>
    <w:rsid w:val="005411CD"/>
    <w:rsid w:val="00666B93"/>
    <w:rsid w:val="006738FE"/>
    <w:rsid w:val="00695CB1"/>
    <w:rsid w:val="00700B7B"/>
    <w:rsid w:val="00703009"/>
    <w:rsid w:val="007C39C4"/>
    <w:rsid w:val="00883BA0"/>
    <w:rsid w:val="0091566B"/>
    <w:rsid w:val="009574A0"/>
    <w:rsid w:val="009C4173"/>
    <w:rsid w:val="00A326FD"/>
    <w:rsid w:val="00A353B8"/>
    <w:rsid w:val="00A36972"/>
    <w:rsid w:val="00A5663C"/>
    <w:rsid w:val="00B609A5"/>
    <w:rsid w:val="00B77C59"/>
    <w:rsid w:val="00BD3682"/>
    <w:rsid w:val="00C22C71"/>
    <w:rsid w:val="00CA3B83"/>
    <w:rsid w:val="00CC7BC0"/>
    <w:rsid w:val="00CD7A3C"/>
    <w:rsid w:val="00CE0EE9"/>
    <w:rsid w:val="00CF67E0"/>
    <w:rsid w:val="00D3286E"/>
    <w:rsid w:val="00D66B15"/>
    <w:rsid w:val="00DB2669"/>
    <w:rsid w:val="00DB442C"/>
    <w:rsid w:val="00DC4E99"/>
    <w:rsid w:val="00E1233A"/>
    <w:rsid w:val="00E41E49"/>
    <w:rsid w:val="00E738D7"/>
    <w:rsid w:val="00EB45B3"/>
    <w:rsid w:val="00ED1EA9"/>
    <w:rsid w:val="00EF5532"/>
    <w:rsid w:val="00F0518D"/>
    <w:rsid w:val="00F22805"/>
    <w:rsid w:val="00F80FC7"/>
    <w:rsid w:val="00F83C8D"/>
    <w:rsid w:val="00FD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50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1566B"/>
    <w:rPr>
      <w:rFonts w:cs="Calibri"/>
    </w:rPr>
  </w:style>
  <w:style w:type="paragraph" w:styleId="a5">
    <w:name w:val="footer"/>
    <w:basedOn w:val="a"/>
    <w:link w:val="a6"/>
    <w:uiPriority w:val="99"/>
    <w:unhideWhenUsed/>
    <w:rsid w:val="009156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566B"/>
    <w:rPr>
      <w:rFonts w:cs="Calibri"/>
    </w:rPr>
  </w:style>
  <w:style w:type="character" w:styleId="a7">
    <w:name w:val="Hyperlink"/>
    <w:basedOn w:val="a0"/>
    <w:uiPriority w:val="99"/>
    <w:unhideWhenUsed/>
    <w:rsid w:val="00700B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44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ВВГ</cp:lastModifiedBy>
  <cp:revision>17</cp:revision>
  <cp:lastPrinted>2017-10-26T13:45:00Z</cp:lastPrinted>
  <dcterms:created xsi:type="dcterms:W3CDTF">2017-11-08T05:27:00Z</dcterms:created>
  <dcterms:modified xsi:type="dcterms:W3CDTF">2018-05-17T07:24:00Z</dcterms:modified>
</cp:coreProperties>
</file>